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34710" w14:textId="4FC29371" w:rsidR="00D5383A" w:rsidRPr="00E46BBD" w:rsidRDefault="0086054F" w:rsidP="00A06545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„</w:t>
      </w:r>
      <w:r w:rsidR="0006311C">
        <w:rPr>
          <w:rFonts w:asciiTheme="minorHAnsi" w:hAnsiTheme="minorHAnsi"/>
          <w:b/>
          <w:sz w:val="28"/>
          <w:szCs w:val="28"/>
        </w:rPr>
        <w:t>Ein Lauf macht weltweit mobil für die Organspende</w:t>
      </w:r>
      <w:r>
        <w:rPr>
          <w:rFonts w:asciiTheme="minorHAnsi" w:hAnsiTheme="minorHAnsi"/>
          <w:b/>
          <w:sz w:val="28"/>
          <w:szCs w:val="28"/>
        </w:rPr>
        <w:t>“</w:t>
      </w:r>
    </w:p>
    <w:p w14:paraId="2829ECAF" w14:textId="77FC8534" w:rsidR="00D5383A" w:rsidRPr="00FC14D1" w:rsidRDefault="0006311C" w:rsidP="00A06545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Fast 2000</w:t>
      </w:r>
      <w:r w:rsidR="009B4611">
        <w:rPr>
          <w:rFonts w:asciiTheme="minorHAnsi" w:hAnsiTheme="minorHAnsi"/>
          <w:b/>
          <w:sz w:val="21"/>
          <w:szCs w:val="21"/>
        </w:rPr>
        <w:t xml:space="preserve"> Teilnehmer </w:t>
      </w:r>
      <w:r w:rsidR="005B1667">
        <w:rPr>
          <w:rFonts w:asciiTheme="minorHAnsi" w:hAnsiTheme="minorHAnsi"/>
          <w:b/>
          <w:sz w:val="21"/>
          <w:szCs w:val="21"/>
        </w:rPr>
        <w:t>kamen</w:t>
      </w:r>
      <w:r>
        <w:rPr>
          <w:rFonts w:asciiTheme="minorHAnsi" w:hAnsiTheme="minorHAnsi"/>
          <w:b/>
          <w:sz w:val="21"/>
          <w:szCs w:val="21"/>
        </w:rPr>
        <w:t xml:space="preserve"> weltweit </w:t>
      </w:r>
      <w:r w:rsidR="005B1667">
        <w:rPr>
          <w:rFonts w:asciiTheme="minorHAnsi" w:hAnsiTheme="minorHAnsi"/>
          <w:b/>
          <w:sz w:val="21"/>
          <w:szCs w:val="21"/>
        </w:rPr>
        <w:t>beim</w:t>
      </w:r>
      <w:r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="00167C08">
        <w:rPr>
          <w:rFonts w:asciiTheme="minorHAnsi" w:hAnsiTheme="minorHAnsi"/>
          <w:b/>
          <w:sz w:val="21"/>
          <w:szCs w:val="21"/>
        </w:rPr>
        <w:t>Corza</w:t>
      </w:r>
      <w:proofErr w:type="spellEnd"/>
      <w:r w:rsidR="00167C08">
        <w:rPr>
          <w:rFonts w:asciiTheme="minorHAnsi" w:hAnsiTheme="minorHAnsi"/>
          <w:b/>
          <w:sz w:val="21"/>
          <w:szCs w:val="21"/>
        </w:rPr>
        <w:t xml:space="preserve"> Medical</w:t>
      </w:r>
      <w:r w:rsidR="009B4611">
        <w:rPr>
          <w:rFonts w:asciiTheme="minorHAnsi" w:hAnsiTheme="minorHAnsi"/>
          <w:b/>
          <w:sz w:val="21"/>
          <w:szCs w:val="21"/>
        </w:rPr>
        <w:t xml:space="preserve"> Organspendelauf</w:t>
      </w:r>
      <w:r>
        <w:rPr>
          <w:rFonts w:asciiTheme="minorHAnsi" w:hAnsiTheme="minorHAnsi"/>
          <w:b/>
          <w:sz w:val="21"/>
          <w:szCs w:val="21"/>
        </w:rPr>
        <w:t xml:space="preserve"> 2022 </w:t>
      </w:r>
      <w:r w:rsidR="005B1667">
        <w:rPr>
          <w:rFonts w:asciiTheme="minorHAnsi" w:hAnsiTheme="minorHAnsi"/>
          <w:b/>
          <w:sz w:val="21"/>
          <w:szCs w:val="21"/>
        </w:rPr>
        <w:t>ins Ziel</w:t>
      </w:r>
    </w:p>
    <w:p w14:paraId="6B69AE11" w14:textId="77777777" w:rsidR="00D5383A" w:rsidRPr="00FC14D1" w:rsidRDefault="00D5383A" w:rsidP="00A06545">
      <w:pPr>
        <w:rPr>
          <w:rFonts w:asciiTheme="minorHAnsi" w:hAnsiTheme="minorHAnsi"/>
          <w:b/>
          <w:sz w:val="21"/>
          <w:szCs w:val="21"/>
        </w:rPr>
      </w:pPr>
    </w:p>
    <w:p w14:paraId="561C0AEE" w14:textId="05C76750" w:rsidR="00A365D6" w:rsidRPr="00FC14D1" w:rsidRDefault="0006311C" w:rsidP="00A06545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Leipzig</w:t>
      </w:r>
      <w:r w:rsidR="00EC4A9A" w:rsidRPr="00FC14D1">
        <w:rPr>
          <w:rFonts w:asciiTheme="minorHAnsi" w:hAnsiTheme="minorHAnsi"/>
          <w:sz w:val="21"/>
          <w:szCs w:val="21"/>
        </w:rPr>
        <w:t xml:space="preserve">, </w:t>
      </w:r>
      <w:r w:rsidR="001F02E9">
        <w:rPr>
          <w:rFonts w:asciiTheme="minorHAnsi" w:hAnsiTheme="minorHAnsi"/>
          <w:sz w:val="21"/>
          <w:szCs w:val="21"/>
        </w:rPr>
        <w:t>1</w:t>
      </w:r>
      <w:r w:rsidR="001F02E9">
        <w:rPr>
          <w:rFonts w:asciiTheme="minorHAnsi" w:hAnsiTheme="minorHAnsi"/>
          <w:sz w:val="21"/>
          <w:szCs w:val="21"/>
        </w:rPr>
        <w:t>2</w:t>
      </w:r>
      <w:r>
        <w:rPr>
          <w:rFonts w:asciiTheme="minorHAnsi" w:hAnsiTheme="minorHAnsi"/>
          <w:sz w:val="21"/>
          <w:szCs w:val="21"/>
        </w:rPr>
        <w:t>. April 2022</w:t>
      </w:r>
      <w:r w:rsidR="00EC4A9A" w:rsidRPr="00FC14D1">
        <w:rPr>
          <w:rFonts w:asciiTheme="minorHAnsi" w:hAnsiTheme="minorHAnsi"/>
          <w:sz w:val="21"/>
          <w:szCs w:val="21"/>
        </w:rPr>
        <w:t>.</w:t>
      </w:r>
      <w:r w:rsidR="00716F35" w:rsidRPr="00FC14D1">
        <w:rPr>
          <w:rFonts w:asciiTheme="minorHAnsi" w:hAnsiTheme="minorHAnsi"/>
          <w:b/>
          <w:sz w:val="21"/>
          <w:szCs w:val="21"/>
        </w:rPr>
        <w:t xml:space="preserve"> </w:t>
      </w:r>
      <w:r w:rsidR="00B6338F">
        <w:rPr>
          <w:rFonts w:asciiTheme="minorHAnsi" w:hAnsiTheme="minorHAnsi"/>
          <w:b/>
          <w:sz w:val="21"/>
          <w:szCs w:val="21"/>
        </w:rPr>
        <w:t xml:space="preserve">Fast 2.500 </w:t>
      </w:r>
      <w:r w:rsidR="00F50829">
        <w:rPr>
          <w:rFonts w:asciiTheme="minorHAnsi" w:hAnsiTheme="minorHAnsi"/>
          <w:b/>
          <w:sz w:val="21"/>
          <w:szCs w:val="21"/>
        </w:rPr>
        <w:t xml:space="preserve">Menschen waren </w:t>
      </w:r>
      <w:r w:rsidR="00167C08">
        <w:rPr>
          <w:rFonts w:asciiTheme="minorHAnsi" w:hAnsiTheme="minorHAnsi"/>
          <w:b/>
          <w:sz w:val="21"/>
          <w:szCs w:val="21"/>
        </w:rPr>
        <w:t>am vergangenen Wochenende</w:t>
      </w:r>
      <w:r w:rsidR="00F50829">
        <w:rPr>
          <w:rFonts w:asciiTheme="minorHAnsi" w:hAnsiTheme="minorHAnsi"/>
          <w:b/>
          <w:sz w:val="21"/>
          <w:szCs w:val="21"/>
        </w:rPr>
        <w:t xml:space="preserve"> </w:t>
      </w:r>
      <w:r w:rsidR="00D0618A">
        <w:rPr>
          <w:rFonts w:asciiTheme="minorHAnsi" w:hAnsiTheme="minorHAnsi"/>
          <w:b/>
          <w:sz w:val="21"/>
          <w:szCs w:val="21"/>
        </w:rPr>
        <w:t xml:space="preserve">für den </w:t>
      </w:r>
      <w:proofErr w:type="spellStart"/>
      <w:r w:rsidR="00D0618A">
        <w:rPr>
          <w:rFonts w:asciiTheme="minorHAnsi" w:hAnsiTheme="minorHAnsi"/>
          <w:b/>
          <w:sz w:val="21"/>
          <w:szCs w:val="21"/>
        </w:rPr>
        <w:t>Corza</w:t>
      </w:r>
      <w:proofErr w:type="spellEnd"/>
      <w:r w:rsidR="00D0618A">
        <w:rPr>
          <w:rFonts w:asciiTheme="minorHAnsi" w:hAnsiTheme="minorHAnsi"/>
          <w:b/>
          <w:sz w:val="21"/>
          <w:szCs w:val="21"/>
        </w:rPr>
        <w:t xml:space="preserve"> Medical Organspendelauf</w:t>
      </w:r>
      <w:r w:rsidR="00BD2AF3">
        <w:rPr>
          <w:rFonts w:asciiTheme="minorHAnsi" w:hAnsiTheme="minorHAnsi"/>
          <w:b/>
          <w:sz w:val="21"/>
          <w:szCs w:val="21"/>
        </w:rPr>
        <w:t xml:space="preserve"> angemeldet und dabei nicht nur im </w:t>
      </w:r>
      <w:r w:rsidR="00167C08">
        <w:rPr>
          <w:rFonts w:asciiTheme="minorHAnsi" w:hAnsiTheme="minorHAnsi"/>
          <w:b/>
          <w:sz w:val="21"/>
          <w:szCs w:val="21"/>
        </w:rPr>
        <w:t>gesamten deuts</w:t>
      </w:r>
      <w:r w:rsidR="0037344B">
        <w:rPr>
          <w:rFonts w:asciiTheme="minorHAnsi" w:hAnsiTheme="minorHAnsi"/>
          <w:b/>
          <w:sz w:val="21"/>
          <w:szCs w:val="21"/>
        </w:rPr>
        <w:t>chs</w:t>
      </w:r>
      <w:r w:rsidR="00BD2AF3">
        <w:rPr>
          <w:rFonts w:asciiTheme="minorHAnsi" w:hAnsiTheme="minorHAnsi"/>
          <w:b/>
          <w:sz w:val="21"/>
          <w:szCs w:val="21"/>
        </w:rPr>
        <w:t xml:space="preserve">prachigen Raum, sondern weltweit in Sachen </w:t>
      </w:r>
      <w:r>
        <w:rPr>
          <w:rFonts w:asciiTheme="minorHAnsi" w:hAnsiTheme="minorHAnsi"/>
          <w:b/>
          <w:sz w:val="21"/>
          <w:szCs w:val="21"/>
        </w:rPr>
        <w:t xml:space="preserve">Organspende unterwegs. Beim </w:t>
      </w:r>
      <w:proofErr w:type="spellStart"/>
      <w:r w:rsidR="00167C08">
        <w:rPr>
          <w:rFonts w:asciiTheme="minorHAnsi" w:hAnsiTheme="minorHAnsi"/>
          <w:b/>
          <w:sz w:val="21"/>
          <w:szCs w:val="21"/>
        </w:rPr>
        <w:t>Corza</w:t>
      </w:r>
      <w:proofErr w:type="spellEnd"/>
      <w:r w:rsidR="00167C08">
        <w:rPr>
          <w:rFonts w:asciiTheme="minorHAnsi" w:hAnsiTheme="minorHAnsi"/>
          <w:b/>
          <w:sz w:val="21"/>
          <w:szCs w:val="21"/>
        </w:rPr>
        <w:t xml:space="preserve"> Medical </w:t>
      </w:r>
      <w:r w:rsidR="00F50829">
        <w:rPr>
          <w:rFonts w:asciiTheme="minorHAnsi" w:hAnsiTheme="minorHAnsi"/>
          <w:b/>
          <w:sz w:val="21"/>
          <w:szCs w:val="21"/>
        </w:rPr>
        <w:t>Organspendelauf der Deutschen Gesellschaft für Chirurgie (DGCH) konnte jeder Teilnehmer auf seiner individuell</w:t>
      </w:r>
      <w:r w:rsidR="00167C08">
        <w:rPr>
          <w:rFonts w:asciiTheme="minorHAnsi" w:hAnsiTheme="minorHAnsi"/>
          <w:b/>
          <w:sz w:val="21"/>
          <w:szCs w:val="21"/>
        </w:rPr>
        <w:t xml:space="preserve"> gewählten </w:t>
      </w:r>
      <w:r w:rsidR="00F50829">
        <w:rPr>
          <w:rFonts w:asciiTheme="minorHAnsi" w:hAnsiTheme="minorHAnsi"/>
          <w:b/>
          <w:sz w:val="21"/>
          <w:szCs w:val="21"/>
        </w:rPr>
        <w:t xml:space="preserve">Strecke </w:t>
      </w:r>
      <w:r w:rsidR="00167C08">
        <w:rPr>
          <w:rFonts w:asciiTheme="minorHAnsi" w:hAnsiTheme="minorHAnsi"/>
          <w:b/>
          <w:sz w:val="21"/>
          <w:szCs w:val="21"/>
        </w:rPr>
        <w:t xml:space="preserve">über </w:t>
      </w:r>
      <w:r>
        <w:rPr>
          <w:rFonts w:asciiTheme="minorHAnsi" w:hAnsiTheme="minorHAnsi"/>
          <w:b/>
          <w:sz w:val="21"/>
          <w:szCs w:val="21"/>
        </w:rPr>
        <w:t>2,5,</w:t>
      </w:r>
      <w:r w:rsidR="00167C08">
        <w:rPr>
          <w:rFonts w:asciiTheme="minorHAnsi" w:hAnsiTheme="minorHAnsi"/>
          <w:b/>
          <w:sz w:val="21"/>
          <w:szCs w:val="21"/>
        </w:rPr>
        <w:t xml:space="preserve"> 5 </w:t>
      </w:r>
      <w:r>
        <w:rPr>
          <w:rFonts w:asciiTheme="minorHAnsi" w:hAnsiTheme="minorHAnsi"/>
          <w:b/>
          <w:sz w:val="21"/>
          <w:szCs w:val="21"/>
        </w:rPr>
        <w:t xml:space="preserve">oder 10 </w:t>
      </w:r>
      <w:r w:rsidR="00167C08">
        <w:rPr>
          <w:rFonts w:asciiTheme="minorHAnsi" w:hAnsiTheme="minorHAnsi"/>
          <w:b/>
          <w:sz w:val="21"/>
          <w:szCs w:val="21"/>
        </w:rPr>
        <w:t xml:space="preserve">Kilometer </w:t>
      </w:r>
      <w:r w:rsidR="00F50829">
        <w:rPr>
          <w:rFonts w:asciiTheme="minorHAnsi" w:hAnsiTheme="minorHAnsi"/>
          <w:b/>
          <w:sz w:val="21"/>
          <w:szCs w:val="21"/>
        </w:rPr>
        <w:t xml:space="preserve">auf das Thema Organspende aufmerksam machen. </w:t>
      </w:r>
      <w:r>
        <w:rPr>
          <w:rFonts w:asciiTheme="minorHAnsi" w:hAnsiTheme="minorHAnsi"/>
          <w:b/>
          <w:sz w:val="21"/>
          <w:szCs w:val="21"/>
        </w:rPr>
        <w:t>Ein Teil der Sportler machte dabei von der Möglichkeit Gebrauch, am</w:t>
      </w:r>
      <w:bookmarkStart w:id="0" w:name="_GoBack"/>
      <w:bookmarkEnd w:id="0"/>
      <w:r>
        <w:rPr>
          <w:rFonts w:asciiTheme="minorHAnsi" w:hAnsiTheme="minorHAnsi"/>
          <w:b/>
          <w:sz w:val="21"/>
          <w:szCs w:val="21"/>
        </w:rPr>
        <w:t xml:space="preserve"> Abend des 8. April live und vor Ort in Leipzig beim Präsenzlauf an den Start zu gehen. </w:t>
      </w:r>
      <w:r w:rsidR="007213FF">
        <w:rPr>
          <w:rFonts w:asciiTheme="minorHAnsi" w:hAnsiTheme="minorHAnsi"/>
          <w:b/>
          <w:sz w:val="21"/>
          <w:szCs w:val="21"/>
        </w:rPr>
        <w:t xml:space="preserve">Parallel dazu </w:t>
      </w:r>
      <w:r w:rsidR="005B1667">
        <w:rPr>
          <w:rFonts w:asciiTheme="minorHAnsi" w:hAnsiTheme="minorHAnsi"/>
          <w:b/>
          <w:sz w:val="21"/>
          <w:szCs w:val="21"/>
        </w:rPr>
        <w:t>erreichten</w:t>
      </w:r>
      <w:r>
        <w:rPr>
          <w:rFonts w:asciiTheme="minorHAnsi" w:hAnsiTheme="minorHAnsi"/>
          <w:b/>
          <w:sz w:val="21"/>
          <w:szCs w:val="21"/>
        </w:rPr>
        <w:t xml:space="preserve"> </w:t>
      </w:r>
      <w:r w:rsidR="007213FF">
        <w:rPr>
          <w:rFonts w:asciiTheme="minorHAnsi" w:hAnsiTheme="minorHAnsi"/>
          <w:b/>
          <w:sz w:val="21"/>
          <w:szCs w:val="21"/>
        </w:rPr>
        <w:t xml:space="preserve">am gesamten Wochenende rund </w:t>
      </w:r>
      <w:r>
        <w:rPr>
          <w:rFonts w:asciiTheme="minorHAnsi" w:hAnsiTheme="minorHAnsi"/>
          <w:b/>
          <w:sz w:val="21"/>
          <w:szCs w:val="21"/>
        </w:rPr>
        <w:t>1700 Läufer</w:t>
      </w:r>
      <w:r w:rsidR="007213FF">
        <w:rPr>
          <w:rFonts w:asciiTheme="minorHAnsi" w:hAnsiTheme="minorHAnsi"/>
          <w:b/>
          <w:sz w:val="21"/>
          <w:szCs w:val="21"/>
        </w:rPr>
        <w:t xml:space="preserve"> weltweit </w:t>
      </w:r>
      <w:r w:rsidR="005B1667">
        <w:rPr>
          <w:rFonts w:asciiTheme="minorHAnsi" w:hAnsiTheme="minorHAnsi"/>
          <w:b/>
          <w:sz w:val="21"/>
          <w:szCs w:val="21"/>
        </w:rPr>
        <w:t>das virtuelle Ziel</w:t>
      </w:r>
      <w:r w:rsidR="007213FF">
        <w:rPr>
          <w:rFonts w:asciiTheme="minorHAnsi" w:hAnsiTheme="minorHAnsi"/>
          <w:b/>
          <w:sz w:val="21"/>
          <w:szCs w:val="21"/>
        </w:rPr>
        <w:t xml:space="preserve">. </w:t>
      </w:r>
      <w:r w:rsidR="00167C08">
        <w:rPr>
          <w:rFonts w:asciiTheme="minorHAnsi" w:hAnsiTheme="minorHAnsi"/>
          <w:b/>
          <w:sz w:val="21"/>
          <w:szCs w:val="21"/>
        </w:rPr>
        <w:t>Mittels App waren dabei alle verbunden und bekamen, dank extra produzierter Soundeffekte, nicht nur fast echtes Rennfeeling inklusive virtuellem Startschuss, musikalischer Untermalung und</w:t>
      </w:r>
      <w:r w:rsidR="0037344B">
        <w:rPr>
          <w:rFonts w:asciiTheme="minorHAnsi" w:hAnsiTheme="minorHAnsi"/>
          <w:b/>
          <w:sz w:val="21"/>
          <w:szCs w:val="21"/>
        </w:rPr>
        <w:t xml:space="preserve"> virtuellem</w:t>
      </w:r>
      <w:r w:rsidR="00167C08">
        <w:rPr>
          <w:rFonts w:asciiTheme="minorHAnsi" w:hAnsiTheme="minorHAnsi"/>
          <w:b/>
          <w:sz w:val="21"/>
          <w:szCs w:val="21"/>
        </w:rPr>
        <w:t xml:space="preserve"> Zieleinlauf zu hören, sondern auch jede Menge Wissenswertes rund um die Organtransplantation. </w:t>
      </w:r>
      <w:r w:rsidR="00F50829">
        <w:rPr>
          <w:rFonts w:asciiTheme="minorHAnsi" w:hAnsiTheme="minorHAnsi"/>
          <w:b/>
          <w:sz w:val="21"/>
          <w:szCs w:val="21"/>
        </w:rPr>
        <w:t>Prof</w:t>
      </w:r>
      <w:r w:rsidR="0037344B">
        <w:rPr>
          <w:rFonts w:asciiTheme="minorHAnsi" w:hAnsiTheme="minorHAnsi"/>
          <w:b/>
          <w:sz w:val="21"/>
          <w:szCs w:val="21"/>
        </w:rPr>
        <w:t xml:space="preserve">. </w:t>
      </w:r>
      <w:r w:rsidR="00167C08">
        <w:rPr>
          <w:rFonts w:asciiTheme="minorHAnsi" w:hAnsiTheme="minorHAnsi"/>
          <w:b/>
          <w:sz w:val="21"/>
          <w:szCs w:val="21"/>
        </w:rPr>
        <w:t xml:space="preserve">Dr. </w:t>
      </w:r>
      <w:r w:rsidR="00F50829">
        <w:rPr>
          <w:rFonts w:asciiTheme="minorHAnsi" w:hAnsiTheme="minorHAnsi"/>
          <w:b/>
          <w:sz w:val="21"/>
          <w:szCs w:val="21"/>
        </w:rPr>
        <w:t>Matthias Anthuber, c</w:t>
      </w:r>
      <w:r w:rsidR="009C09C6">
        <w:rPr>
          <w:rFonts w:asciiTheme="minorHAnsi" w:hAnsiTheme="minorHAnsi"/>
          <w:b/>
          <w:sz w:val="21"/>
          <w:szCs w:val="21"/>
        </w:rPr>
        <w:t xml:space="preserve">hirurgischer </w:t>
      </w:r>
      <w:r w:rsidR="00F50829" w:rsidRPr="00F50829">
        <w:rPr>
          <w:rFonts w:asciiTheme="minorHAnsi" w:hAnsiTheme="minorHAnsi"/>
          <w:b/>
          <w:sz w:val="21"/>
          <w:szCs w:val="21"/>
        </w:rPr>
        <w:t>Leiter des Transplantationszentrums am Universitätsklinikum Augsburg und Organisator des Laufs</w:t>
      </w:r>
      <w:r w:rsidR="00F50829">
        <w:rPr>
          <w:rFonts w:asciiTheme="minorHAnsi" w:hAnsiTheme="minorHAnsi"/>
          <w:b/>
          <w:sz w:val="21"/>
          <w:szCs w:val="21"/>
        </w:rPr>
        <w:t xml:space="preserve">, zeigt </w:t>
      </w:r>
      <w:r w:rsidR="00167C08">
        <w:rPr>
          <w:rFonts w:asciiTheme="minorHAnsi" w:hAnsiTheme="minorHAnsi"/>
          <w:b/>
          <w:sz w:val="21"/>
          <w:szCs w:val="21"/>
        </w:rPr>
        <w:t xml:space="preserve">sich nach Abschluss des Laufes </w:t>
      </w:r>
      <w:r w:rsidR="009B4611">
        <w:rPr>
          <w:rFonts w:asciiTheme="minorHAnsi" w:hAnsiTheme="minorHAnsi"/>
          <w:b/>
          <w:sz w:val="21"/>
          <w:szCs w:val="21"/>
        </w:rPr>
        <w:t>beeindruckt von der breiten Beteiligung</w:t>
      </w:r>
      <w:r w:rsidR="00F50829">
        <w:rPr>
          <w:rFonts w:asciiTheme="minorHAnsi" w:hAnsiTheme="minorHAnsi"/>
          <w:b/>
          <w:sz w:val="21"/>
          <w:szCs w:val="21"/>
        </w:rPr>
        <w:t xml:space="preserve"> und </w:t>
      </w:r>
      <w:r w:rsidR="00167C08">
        <w:rPr>
          <w:rFonts w:asciiTheme="minorHAnsi" w:hAnsiTheme="minorHAnsi"/>
          <w:b/>
          <w:sz w:val="21"/>
          <w:szCs w:val="21"/>
        </w:rPr>
        <w:t xml:space="preserve">der </w:t>
      </w:r>
      <w:r w:rsidR="000A0F7E">
        <w:rPr>
          <w:rFonts w:asciiTheme="minorHAnsi" w:hAnsiTheme="minorHAnsi"/>
          <w:b/>
          <w:sz w:val="21"/>
          <w:szCs w:val="21"/>
        </w:rPr>
        <w:t xml:space="preserve">großen Aufmerksamkeit, die in den sozialen Medien sowie der Presse erreicht werden konnte und </w:t>
      </w:r>
      <w:r w:rsidR="00F50829">
        <w:rPr>
          <w:rFonts w:asciiTheme="minorHAnsi" w:hAnsiTheme="minorHAnsi"/>
          <w:b/>
          <w:sz w:val="21"/>
          <w:szCs w:val="21"/>
        </w:rPr>
        <w:t>dankt ausdrücklich allen Teilnehmern, Sponsoren und prominenten Unterstützern.</w:t>
      </w:r>
    </w:p>
    <w:p w14:paraId="28FC6B69" w14:textId="4717BC9D" w:rsidR="0037344B" w:rsidRDefault="009B4611" w:rsidP="0037344B">
      <w:pPr>
        <w:spacing w:before="24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Er betont jedoch auch, dass Deutschland bei der Zahl der Spenderorgane nach wie vor eines der Schlusslichter in Europa </w:t>
      </w:r>
      <w:r w:rsidR="00D0618A">
        <w:rPr>
          <w:rFonts w:asciiTheme="minorHAnsi" w:hAnsiTheme="minorHAnsi"/>
          <w:sz w:val="21"/>
          <w:szCs w:val="21"/>
        </w:rPr>
        <w:t>sei</w:t>
      </w:r>
      <w:r>
        <w:rPr>
          <w:rFonts w:asciiTheme="minorHAnsi" w:hAnsiTheme="minorHAnsi"/>
          <w:sz w:val="21"/>
          <w:szCs w:val="21"/>
        </w:rPr>
        <w:t xml:space="preserve">. Initiativen </w:t>
      </w:r>
      <w:r w:rsidR="003F7B82">
        <w:rPr>
          <w:rFonts w:asciiTheme="minorHAnsi" w:hAnsiTheme="minorHAnsi"/>
          <w:sz w:val="21"/>
          <w:szCs w:val="21"/>
        </w:rPr>
        <w:t xml:space="preserve">wie </w:t>
      </w:r>
      <w:r>
        <w:rPr>
          <w:rFonts w:asciiTheme="minorHAnsi" w:hAnsiTheme="minorHAnsi"/>
          <w:sz w:val="21"/>
          <w:szCs w:val="21"/>
        </w:rPr>
        <w:t>der Organspendelauf seien daher notwendig, um die Menschen zu überzeugen, dass Organspende ein wichtiger Akt der Solidarität ist</w:t>
      </w:r>
      <w:r w:rsidR="0037344B">
        <w:rPr>
          <w:rFonts w:asciiTheme="minorHAnsi" w:hAnsiTheme="minorHAnsi"/>
          <w:sz w:val="21"/>
          <w:szCs w:val="21"/>
        </w:rPr>
        <w:t>.</w:t>
      </w:r>
      <w:r>
        <w:rPr>
          <w:rFonts w:asciiTheme="minorHAnsi" w:hAnsiTheme="minorHAnsi"/>
          <w:sz w:val="21"/>
          <w:szCs w:val="21"/>
        </w:rPr>
        <w:t xml:space="preserve"> „</w:t>
      </w:r>
      <w:r w:rsidR="00D47E56">
        <w:rPr>
          <w:rFonts w:asciiTheme="minorHAnsi" w:hAnsiTheme="minorHAnsi"/>
          <w:sz w:val="21"/>
          <w:szCs w:val="21"/>
        </w:rPr>
        <w:t>Mehr als</w:t>
      </w:r>
      <w:r w:rsidR="00D0618A">
        <w:rPr>
          <w:rFonts w:asciiTheme="minorHAnsi" w:hAnsiTheme="minorHAnsi"/>
          <w:sz w:val="21"/>
          <w:szCs w:val="21"/>
        </w:rPr>
        <w:t xml:space="preserve"> zwei Jahre</w:t>
      </w:r>
      <w:r w:rsidR="000A0F7E">
        <w:rPr>
          <w:rFonts w:asciiTheme="minorHAnsi" w:hAnsiTheme="minorHAnsi"/>
          <w:sz w:val="21"/>
          <w:szCs w:val="21"/>
        </w:rPr>
        <w:t xml:space="preserve"> </w:t>
      </w:r>
      <w:r w:rsidR="00D47E56">
        <w:rPr>
          <w:rFonts w:asciiTheme="minorHAnsi" w:hAnsiTheme="minorHAnsi"/>
          <w:sz w:val="21"/>
          <w:szCs w:val="21"/>
        </w:rPr>
        <w:t>dauert die durch die Covid-Pandemie bedingte Ausnahmesituation nun bereits an – und auch wenn die Zeichen jetzt auf Öffnung stehen, ist die Lage sowohl</w:t>
      </w:r>
      <w:r w:rsidR="0037344B">
        <w:rPr>
          <w:rFonts w:asciiTheme="minorHAnsi" w:hAnsiTheme="minorHAnsi"/>
          <w:sz w:val="21"/>
          <w:szCs w:val="21"/>
        </w:rPr>
        <w:t xml:space="preserve"> </w:t>
      </w:r>
      <w:r w:rsidR="000A0F7E">
        <w:rPr>
          <w:rFonts w:asciiTheme="minorHAnsi" w:hAnsiTheme="minorHAnsi"/>
          <w:sz w:val="21"/>
          <w:szCs w:val="21"/>
        </w:rPr>
        <w:t>für die Menschen auf der Warteliste</w:t>
      </w:r>
      <w:r w:rsidR="00D47E56">
        <w:rPr>
          <w:rFonts w:asciiTheme="minorHAnsi" w:hAnsiTheme="minorHAnsi"/>
          <w:sz w:val="21"/>
          <w:szCs w:val="21"/>
        </w:rPr>
        <w:t xml:space="preserve"> als auch</w:t>
      </w:r>
      <w:r w:rsidR="000A0F7E">
        <w:rPr>
          <w:rFonts w:asciiTheme="minorHAnsi" w:hAnsiTheme="minorHAnsi"/>
          <w:sz w:val="21"/>
          <w:szCs w:val="21"/>
        </w:rPr>
        <w:t xml:space="preserve"> diejenigen, die e</w:t>
      </w:r>
      <w:r w:rsidR="00D47E56">
        <w:rPr>
          <w:rFonts w:asciiTheme="minorHAnsi" w:hAnsiTheme="minorHAnsi"/>
          <w:sz w:val="21"/>
          <w:szCs w:val="21"/>
        </w:rPr>
        <w:t xml:space="preserve">in Spenderorgan erhalten haben, eine </w:t>
      </w:r>
      <w:r w:rsidR="000A0F7E">
        <w:rPr>
          <w:rFonts w:asciiTheme="minorHAnsi" w:hAnsiTheme="minorHAnsi"/>
          <w:sz w:val="21"/>
          <w:szCs w:val="21"/>
        </w:rPr>
        <w:t>besonders sc</w:t>
      </w:r>
      <w:r w:rsidR="00D47E56">
        <w:rPr>
          <w:rFonts w:asciiTheme="minorHAnsi" w:hAnsiTheme="minorHAnsi"/>
          <w:sz w:val="21"/>
          <w:szCs w:val="21"/>
        </w:rPr>
        <w:t>hwierige</w:t>
      </w:r>
      <w:r w:rsidR="0037344B">
        <w:rPr>
          <w:rFonts w:asciiTheme="minorHAnsi" w:hAnsiTheme="minorHAnsi"/>
          <w:sz w:val="21"/>
          <w:szCs w:val="21"/>
        </w:rPr>
        <w:t xml:space="preserve"> und potentiell lebensbedrohliche</w:t>
      </w:r>
      <w:r w:rsidR="000A0F7E">
        <w:rPr>
          <w:rFonts w:asciiTheme="minorHAnsi" w:hAnsiTheme="minorHAnsi"/>
          <w:sz w:val="21"/>
          <w:szCs w:val="21"/>
        </w:rPr>
        <w:t xml:space="preserve"> Situation. Gleichzeitig ist das wichtige Thema Organt</w:t>
      </w:r>
      <w:r w:rsidR="00D47E56">
        <w:rPr>
          <w:rFonts w:asciiTheme="minorHAnsi" w:hAnsiTheme="minorHAnsi"/>
          <w:sz w:val="21"/>
          <w:szCs w:val="21"/>
        </w:rPr>
        <w:t xml:space="preserve">ransplantation und Organspende </w:t>
      </w:r>
      <w:r w:rsidR="00C9783F">
        <w:rPr>
          <w:rFonts w:asciiTheme="minorHAnsi" w:hAnsiTheme="minorHAnsi"/>
          <w:sz w:val="21"/>
          <w:szCs w:val="21"/>
        </w:rPr>
        <w:t xml:space="preserve">auch in den Kliniken </w:t>
      </w:r>
      <w:r w:rsidR="000A0F7E">
        <w:rPr>
          <w:rFonts w:asciiTheme="minorHAnsi" w:hAnsiTheme="minorHAnsi"/>
          <w:sz w:val="21"/>
          <w:szCs w:val="21"/>
        </w:rPr>
        <w:t>noch mehr in den Hintergrund gerückt</w:t>
      </w:r>
      <w:r w:rsidR="00C9783F">
        <w:rPr>
          <w:rFonts w:asciiTheme="minorHAnsi" w:hAnsiTheme="minorHAnsi"/>
          <w:sz w:val="21"/>
          <w:szCs w:val="21"/>
        </w:rPr>
        <w:t xml:space="preserve">, erkennbar an einem Rückgang der Organspenden in Bayern um </w:t>
      </w:r>
      <w:r w:rsidR="002320DB">
        <w:rPr>
          <w:rFonts w:asciiTheme="minorHAnsi" w:hAnsiTheme="minorHAnsi"/>
          <w:sz w:val="21"/>
          <w:szCs w:val="21"/>
        </w:rPr>
        <w:t>b</w:t>
      </w:r>
      <w:r w:rsidR="002320DB">
        <w:rPr>
          <w:rFonts w:asciiTheme="minorHAnsi" w:hAnsiTheme="minorHAnsi"/>
          <w:sz w:val="21"/>
          <w:szCs w:val="21"/>
        </w:rPr>
        <w:t xml:space="preserve">esorgniserregende </w:t>
      </w:r>
      <w:r w:rsidR="00C9783F">
        <w:rPr>
          <w:rFonts w:asciiTheme="minorHAnsi" w:hAnsiTheme="minorHAnsi"/>
          <w:sz w:val="21"/>
          <w:szCs w:val="21"/>
        </w:rPr>
        <w:t>27%</w:t>
      </w:r>
      <w:r w:rsidR="0037344B">
        <w:rPr>
          <w:rFonts w:asciiTheme="minorHAnsi" w:hAnsiTheme="minorHAnsi"/>
          <w:sz w:val="21"/>
          <w:szCs w:val="21"/>
        </w:rPr>
        <w:t>: Aus</w:t>
      </w:r>
      <w:r w:rsidR="000A0F7E">
        <w:rPr>
          <w:rFonts w:asciiTheme="minorHAnsi" w:hAnsiTheme="minorHAnsi"/>
          <w:sz w:val="21"/>
          <w:szCs w:val="21"/>
        </w:rPr>
        <w:t xml:space="preserve"> dem Blickfeld der Öffentlichkeit </w:t>
      </w:r>
      <w:r w:rsidR="0037344B">
        <w:rPr>
          <w:rFonts w:asciiTheme="minorHAnsi" w:hAnsiTheme="minorHAnsi"/>
          <w:sz w:val="21"/>
          <w:szCs w:val="21"/>
        </w:rPr>
        <w:t xml:space="preserve">ist es </w:t>
      </w:r>
      <w:r w:rsidR="000A0F7E">
        <w:rPr>
          <w:rFonts w:asciiTheme="minorHAnsi" w:hAnsiTheme="minorHAnsi"/>
          <w:sz w:val="21"/>
          <w:szCs w:val="21"/>
        </w:rPr>
        <w:t>praktisch vollständig verschwunden</w:t>
      </w:r>
      <w:r w:rsidR="0037344B">
        <w:rPr>
          <w:rFonts w:asciiTheme="minorHAnsi" w:hAnsiTheme="minorHAnsi"/>
          <w:sz w:val="21"/>
          <w:szCs w:val="21"/>
        </w:rPr>
        <w:t>!</w:t>
      </w:r>
      <w:r w:rsidR="000A0F7E">
        <w:rPr>
          <w:rFonts w:asciiTheme="minorHAnsi" w:hAnsiTheme="minorHAnsi"/>
          <w:sz w:val="21"/>
          <w:szCs w:val="21"/>
        </w:rPr>
        <w:t xml:space="preserve"> D</w:t>
      </w:r>
      <w:r w:rsidR="0037344B">
        <w:rPr>
          <w:rFonts w:asciiTheme="minorHAnsi" w:hAnsiTheme="minorHAnsi"/>
          <w:sz w:val="21"/>
          <w:szCs w:val="21"/>
        </w:rPr>
        <w:t>eshalb</w:t>
      </w:r>
      <w:r w:rsidR="000A0F7E">
        <w:rPr>
          <w:rFonts w:asciiTheme="minorHAnsi" w:hAnsiTheme="minorHAnsi"/>
          <w:sz w:val="21"/>
          <w:szCs w:val="21"/>
        </w:rPr>
        <w:t xml:space="preserve"> möchten wir mit dem </w:t>
      </w:r>
      <w:proofErr w:type="spellStart"/>
      <w:r w:rsidR="000A0F7E">
        <w:rPr>
          <w:rFonts w:asciiTheme="minorHAnsi" w:hAnsiTheme="minorHAnsi"/>
          <w:sz w:val="21"/>
          <w:szCs w:val="21"/>
        </w:rPr>
        <w:t>Corza</w:t>
      </w:r>
      <w:proofErr w:type="spellEnd"/>
      <w:r w:rsidR="000A0F7E">
        <w:rPr>
          <w:rFonts w:asciiTheme="minorHAnsi" w:hAnsiTheme="minorHAnsi"/>
          <w:sz w:val="21"/>
          <w:szCs w:val="21"/>
        </w:rPr>
        <w:t xml:space="preserve"> Medical Organspendelauf </w:t>
      </w:r>
      <w:r w:rsidR="00D47E56">
        <w:rPr>
          <w:rFonts w:asciiTheme="minorHAnsi" w:hAnsiTheme="minorHAnsi"/>
          <w:sz w:val="21"/>
          <w:szCs w:val="21"/>
        </w:rPr>
        <w:t xml:space="preserve">generell und gerade jetzt </w:t>
      </w:r>
      <w:r w:rsidR="0037344B">
        <w:rPr>
          <w:rFonts w:asciiTheme="minorHAnsi" w:hAnsiTheme="minorHAnsi"/>
          <w:sz w:val="21"/>
          <w:szCs w:val="21"/>
        </w:rPr>
        <w:t>ein wichtige</w:t>
      </w:r>
      <w:r w:rsidR="00C9783F">
        <w:rPr>
          <w:rFonts w:asciiTheme="minorHAnsi" w:hAnsiTheme="minorHAnsi"/>
          <w:sz w:val="21"/>
          <w:szCs w:val="21"/>
        </w:rPr>
        <w:t>s</w:t>
      </w:r>
      <w:r w:rsidR="0037344B">
        <w:rPr>
          <w:rFonts w:asciiTheme="minorHAnsi" w:hAnsiTheme="minorHAnsi"/>
          <w:sz w:val="21"/>
          <w:szCs w:val="21"/>
        </w:rPr>
        <w:t xml:space="preserve"> </w:t>
      </w:r>
      <w:r w:rsidR="00C9783F">
        <w:rPr>
          <w:rFonts w:asciiTheme="minorHAnsi" w:hAnsiTheme="minorHAnsi"/>
          <w:sz w:val="21"/>
          <w:szCs w:val="21"/>
        </w:rPr>
        <w:t>Signal aussenden</w:t>
      </w:r>
      <w:r w:rsidR="0037344B">
        <w:rPr>
          <w:rFonts w:asciiTheme="minorHAnsi" w:hAnsiTheme="minorHAnsi"/>
          <w:sz w:val="21"/>
          <w:szCs w:val="21"/>
        </w:rPr>
        <w:t xml:space="preserve">. Organspende ist </w:t>
      </w:r>
      <w:r w:rsidR="00C9783F">
        <w:rPr>
          <w:rFonts w:asciiTheme="minorHAnsi" w:hAnsiTheme="minorHAnsi"/>
          <w:sz w:val="21"/>
          <w:szCs w:val="21"/>
        </w:rPr>
        <w:t xml:space="preserve">ein Akt der Solidarität und </w:t>
      </w:r>
      <w:r w:rsidR="0037344B">
        <w:rPr>
          <w:rFonts w:asciiTheme="minorHAnsi" w:hAnsiTheme="minorHAnsi"/>
          <w:sz w:val="21"/>
          <w:szCs w:val="21"/>
        </w:rPr>
        <w:t>praktizierte Nächstenliebe!“, so Matthias Anthuber</w:t>
      </w:r>
      <w:r w:rsidR="000A0F7E">
        <w:rPr>
          <w:rFonts w:asciiTheme="minorHAnsi" w:hAnsiTheme="minorHAnsi"/>
          <w:sz w:val="21"/>
          <w:szCs w:val="21"/>
        </w:rPr>
        <w:t>.</w:t>
      </w:r>
    </w:p>
    <w:p w14:paraId="00723FC8" w14:textId="35835879" w:rsidR="002C1A40" w:rsidRPr="00ED131E" w:rsidRDefault="007C6B0E" w:rsidP="002C1A40">
      <w:pPr>
        <w:pStyle w:val="berschrift2"/>
        <w:rPr>
          <w:rFonts w:ascii="Calibri" w:hAnsi="Calibri" w:cs="Times New Roman"/>
          <w:bCs w:val="0"/>
          <w:i w:val="0"/>
          <w:iCs w:val="0"/>
          <w:sz w:val="21"/>
          <w:szCs w:val="21"/>
        </w:rPr>
      </w:pPr>
      <w:r>
        <w:rPr>
          <w:rFonts w:ascii="Calibri" w:hAnsi="Calibri" w:cs="Times New Roman"/>
          <w:bCs w:val="0"/>
          <w:i w:val="0"/>
          <w:iCs w:val="0"/>
          <w:sz w:val="21"/>
          <w:szCs w:val="21"/>
        </w:rPr>
        <w:lastRenderedPageBreak/>
        <w:t>Prominente Unterstützung &amp; g</w:t>
      </w:r>
      <w:r w:rsidR="002C1A40" w:rsidRPr="00ED131E">
        <w:rPr>
          <w:rFonts w:ascii="Calibri" w:hAnsi="Calibri" w:cs="Times New Roman"/>
          <w:bCs w:val="0"/>
          <w:i w:val="0"/>
          <w:iCs w:val="0"/>
          <w:sz w:val="21"/>
          <w:szCs w:val="21"/>
        </w:rPr>
        <w:t xml:space="preserve">emeinsamer Start </w:t>
      </w:r>
      <w:r w:rsidR="00D47E56">
        <w:rPr>
          <w:rFonts w:ascii="Calibri" w:hAnsi="Calibri" w:cs="Times New Roman"/>
          <w:bCs w:val="0"/>
          <w:i w:val="0"/>
          <w:iCs w:val="0"/>
          <w:sz w:val="21"/>
          <w:szCs w:val="21"/>
        </w:rPr>
        <w:t xml:space="preserve">vor Ort und </w:t>
      </w:r>
      <w:r w:rsidR="002C1A40" w:rsidRPr="00ED131E">
        <w:rPr>
          <w:rFonts w:ascii="Calibri" w:hAnsi="Calibri" w:cs="Times New Roman"/>
          <w:bCs w:val="0"/>
          <w:i w:val="0"/>
          <w:iCs w:val="0"/>
          <w:sz w:val="21"/>
          <w:szCs w:val="21"/>
        </w:rPr>
        <w:t xml:space="preserve">weltweit    </w:t>
      </w:r>
    </w:p>
    <w:p w14:paraId="0AE5E603" w14:textId="64A835DA" w:rsidR="007C6B0E" w:rsidRDefault="00D47E56" w:rsidP="002C1A40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Der </w:t>
      </w:r>
      <w:proofErr w:type="spellStart"/>
      <w:r>
        <w:rPr>
          <w:rFonts w:ascii="Calibri" w:hAnsi="Calibri"/>
          <w:sz w:val="21"/>
          <w:szCs w:val="21"/>
        </w:rPr>
        <w:t>Corza</w:t>
      </w:r>
      <w:proofErr w:type="spellEnd"/>
      <w:r>
        <w:rPr>
          <w:rFonts w:ascii="Calibri" w:hAnsi="Calibri"/>
          <w:sz w:val="21"/>
          <w:szCs w:val="21"/>
        </w:rPr>
        <w:t xml:space="preserve"> Medical Organspendelauf entstand auf Initiative der Deutschen Gesellschaft für Chirurgie und ist eng verbunden mit dem Jahreskongress </w:t>
      </w:r>
      <w:r w:rsidR="005B1667">
        <w:rPr>
          <w:rFonts w:ascii="Calibri" w:hAnsi="Calibri"/>
          <w:sz w:val="21"/>
          <w:szCs w:val="21"/>
        </w:rPr>
        <w:t>der Gesellschaft</w:t>
      </w:r>
      <w:r w:rsidR="00C9783F">
        <w:rPr>
          <w:rFonts w:ascii="Calibri" w:hAnsi="Calibri"/>
          <w:sz w:val="21"/>
          <w:szCs w:val="21"/>
        </w:rPr>
        <w:t>. Am</w:t>
      </w:r>
      <w:r>
        <w:rPr>
          <w:rFonts w:ascii="Calibri" w:hAnsi="Calibri"/>
          <w:sz w:val="21"/>
          <w:szCs w:val="21"/>
        </w:rPr>
        <w:t xml:space="preserve"> Kongressstandort </w:t>
      </w:r>
      <w:r w:rsidR="00C9783F">
        <w:rPr>
          <w:rFonts w:ascii="Calibri" w:hAnsi="Calibri"/>
          <w:sz w:val="21"/>
          <w:szCs w:val="21"/>
        </w:rPr>
        <w:t>findet jeweils auch der</w:t>
      </w:r>
      <w:r>
        <w:rPr>
          <w:rFonts w:ascii="Calibri" w:hAnsi="Calibri"/>
          <w:sz w:val="21"/>
          <w:szCs w:val="21"/>
        </w:rPr>
        <w:t xml:space="preserve"> Präsenzlauf</w:t>
      </w:r>
      <w:r w:rsidR="00C9783F">
        <w:rPr>
          <w:rFonts w:ascii="Calibri" w:hAnsi="Calibri"/>
          <w:sz w:val="21"/>
          <w:szCs w:val="21"/>
        </w:rPr>
        <w:t xml:space="preserve"> statt</w:t>
      </w:r>
      <w:r>
        <w:rPr>
          <w:rFonts w:ascii="Calibri" w:hAnsi="Calibri"/>
          <w:sz w:val="21"/>
          <w:szCs w:val="21"/>
        </w:rPr>
        <w:t xml:space="preserve">. Nach zwei Jahren „Corona-Pause“ konnte </w:t>
      </w:r>
      <w:r w:rsidR="00C9783F">
        <w:rPr>
          <w:rFonts w:ascii="Calibri" w:hAnsi="Calibri"/>
          <w:sz w:val="21"/>
          <w:szCs w:val="21"/>
        </w:rPr>
        <w:t>dieses Jahr der Präsenzlauf</w:t>
      </w:r>
      <w:r>
        <w:rPr>
          <w:rFonts w:ascii="Calibri" w:hAnsi="Calibri"/>
          <w:sz w:val="21"/>
          <w:szCs w:val="21"/>
        </w:rPr>
        <w:t xml:space="preserve"> </w:t>
      </w:r>
      <w:r w:rsidR="00C9783F">
        <w:rPr>
          <w:rFonts w:ascii="Calibri" w:hAnsi="Calibri"/>
          <w:sz w:val="21"/>
          <w:szCs w:val="21"/>
        </w:rPr>
        <w:t>in Leipzig</w:t>
      </w:r>
      <w:r>
        <w:rPr>
          <w:rFonts w:ascii="Calibri" w:hAnsi="Calibri"/>
          <w:sz w:val="21"/>
          <w:szCs w:val="21"/>
        </w:rPr>
        <w:t xml:space="preserve"> </w:t>
      </w:r>
      <w:r w:rsidR="00C9783F">
        <w:rPr>
          <w:rFonts w:ascii="Calibri" w:hAnsi="Calibri"/>
          <w:sz w:val="21"/>
          <w:szCs w:val="21"/>
        </w:rPr>
        <w:t>durchgeführt werden</w:t>
      </w:r>
      <w:r>
        <w:rPr>
          <w:rFonts w:ascii="Calibri" w:hAnsi="Calibri"/>
          <w:sz w:val="21"/>
          <w:szCs w:val="21"/>
        </w:rPr>
        <w:t>.</w:t>
      </w:r>
      <w:r w:rsidR="00697A5B">
        <w:rPr>
          <w:rFonts w:ascii="Calibri" w:hAnsi="Calibri"/>
          <w:sz w:val="21"/>
          <w:szCs w:val="21"/>
        </w:rPr>
        <w:t xml:space="preserve"> Der Startschuss fiel um 17:00 Uhr</w:t>
      </w:r>
      <w:r w:rsidR="00D0618A">
        <w:rPr>
          <w:rFonts w:ascii="Calibri" w:hAnsi="Calibri"/>
          <w:sz w:val="21"/>
          <w:szCs w:val="21"/>
        </w:rPr>
        <w:t xml:space="preserve"> -</w:t>
      </w:r>
      <w:r w:rsidR="00697A5B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162</w:t>
      </w:r>
      <w:r w:rsidR="00697A5B">
        <w:rPr>
          <w:rFonts w:ascii="Calibri" w:hAnsi="Calibri"/>
          <w:sz w:val="21"/>
          <w:szCs w:val="21"/>
        </w:rPr>
        <w:t xml:space="preserve"> Teilnehmerinnen und Teilnehmer nutzten die Möglichkeit, sich im Clara-Zetkin Park auf die 2,5 Kilometer lange Laufstrecke zu begeben. Auch zahlreiche Prominente unterstützten den </w:t>
      </w:r>
      <w:proofErr w:type="spellStart"/>
      <w:r w:rsidR="00697A5B">
        <w:rPr>
          <w:rFonts w:ascii="Calibri" w:hAnsi="Calibri"/>
          <w:sz w:val="21"/>
          <w:szCs w:val="21"/>
        </w:rPr>
        <w:t>Corza</w:t>
      </w:r>
      <w:proofErr w:type="spellEnd"/>
      <w:r w:rsidR="00697A5B">
        <w:rPr>
          <w:rFonts w:ascii="Calibri" w:hAnsi="Calibri"/>
          <w:sz w:val="21"/>
          <w:szCs w:val="21"/>
        </w:rPr>
        <w:t xml:space="preserve"> Medical Organspendelauf vor Ort und sprachen sich bei der Pressekonferenz vor dem Lauf für die Organspende aus. Mit dabei waren die ehemaligen Profi-Sportler </w:t>
      </w:r>
      <w:proofErr w:type="spellStart"/>
      <w:r w:rsidR="00697A5B">
        <w:rPr>
          <w:rFonts w:ascii="Calibri" w:hAnsi="Calibri"/>
          <w:sz w:val="21"/>
          <w:szCs w:val="21"/>
        </w:rPr>
        <w:t>Stev</w:t>
      </w:r>
      <w:proofErr w:type="spellEnd"/>
      <w:r w:rsidR="00697A5B">
        <w:rPr>
          <w:rFonts w:ascii="Calibri" w:hAnsi="Calibri"/>
          <w:sz w:val="21"/>
          <w:szCs w:val="21"/>
        </w:rPr>
        <w:t xml:space="preserve"> </w:t>
      </w:r>
      <w:proofErr w:type="spellStart"/>
      <w:r w:rsidR="00697A5B">
        <w:rPr>
          <w:rFonts w:ascii="Calibri" w:hAnsi="Calibri"/>
          <w:sz w:val="21"/>
          <w:szCs w:val="21"/>
        </w:rPr>
        <w:t>Theloke</w:t>
      </w:r>
      <w:proofErr w:type="spellEnd"/>
      <w:r w:rsidR="00697A5B">
        <w:rPr>
          <w:rFonts w:ascii="Calibri" w:hAnsi="Calibri"/>
          <w:sz w:val="21"/>
          <w:szCs w:val="21"/>
        </w:rPr>
        <w:t xml:space="preserve">, mehrfacher Europameister und deutscher Meister im Schwimmen, der mehrfache Olympiasieger im </w:t>
      </w:r>
      <w:r w:rsidR="009A04BE">
        <w:rPr>
          <w:rFonts w:ascii="Calibri" w:hAnsi="Calibri"/>
          <w:sz w:val="21"/>
          <w:szCs w:val="21"/>
        </w:rPr>
        <w:t>Eisschnelllauf</w:t>
      </w:r>
      <w:r w:rsidR="00697A5B">
        <w:rPr>
          <w:rFonts w:ascii="Calibri" w:hAnsi="Calibri"/>
          <w:sz w:val="21"/>
          <w:szCs w:val="21"/>
        </w:rPr>
        <w:t xml:space="preserve"> Uwe-Jens Mey, Olympiasieger im 110-m Hürdenlauf Dr. Thomas Munkelt, Olympiasieger im Speerwurf Klaus Wolfermann </w:t>
      </w:r>
      <w:r w:rsidR="007C6B0E">
        <w:rPr>
          <w:rFonts w:ascii="Calibri" w:hAnsi="Calibri"/>
          <w:sz w:val="21"/>
          <w:szCs w:val="21"/>
        </w:rPr>
        <w:t>sowie</w:t>
      </w:r>
      <w:r w:rsidR="00D0618A">
        <w:rPr>
          <w:rFonts w:ascii="Calibri" w:hAnsi="Calibri"/>
          <w:sz w:val="21"/>
          <w:szCs w:val="21"/>
        </w:rPr>
        <w:t>,</w:t>
      </w:r>
      <w:r w:rsidR="007C6B0E">
        <w:rPr>
          <w:rFonts w:ascii="Calibri" w:hAnsi="Calibri"/>
          <w:sz w:val="21"/>
          <w:szCs w:val="21"/>
        </w:rPr>
        <w:t xml:space="preserve"> </w:t>
      </w:r>
      <w:r w:rsidR="00697A5B">
        <w:rPr>
          <w:rFonts w:ascii="Calibri" w:hAnsi="Calibri"/>
          <w:sz w:val="21"/>
          <w:szCs w:val="21"/>
        </w:rPr>
        <w:t>als</w:t>
      </w:r>
      <w:r w:rsidR="00D0618A">
        <w:rPr>
          <w:rFonts w:ascii="Calibri" w:hAnsi="Calibri"/>
          <w:sz w:val="21"/>
          <w:szCs w:val="21"/>
        </w:rPr>
        <w:t xml:space="preserve"> verantwortliche</w:t>
      </w:r>
      <w:r w:rsidR="00697A5B">
        <w:rPr>
          <w:rFonts w:ascii="Calibri" w:hAnsi="Calibri"/>
          <w:sz w:val="21"/>
          <w:szCs w:val="21"/>
        </w:rPr>
        <w:t xml:space="preserve"> Organisatoren der Veranstaltung</w:t>
      </w:r>
      <w:r w:rsidR="00D0618A">
        <w:rPr>
          <w:rFonts w:ascii="Calibri" w:hAnsi="Calibri"/>
          <w:sz w:val="21"/>
          <w:szCs w:val="21"/>
        </w:rPr>
        <w:t>,</w:t>
      </w:r>
      <w:r w:rsidR="00697A5B">
        <w:rPr>
          <w:rFonts w:ascii="Calibri" w:hAnsi="Calibri"/>
          <w:sz w:val="21"/>
          <w:szCs w:val="21"/>
        </w:rPr>
        <w:t xml:space="preserve"> Prof. Dr. Matthias Anthuber </w:t>
      </w:r>
      <w:r w:rsidR="007C6B0E">
        <w:rPr>
          <w:rFonts w:ascii="Calibri" w:hAnsi="Calibri"/>
          <w:sz w:val="21"/>
          <w:szCs w:val="21"/>
        </w:rPr>
        <w:t xml:space="preserve">für die DGCH und </w:t>
      </w:r>
      <w:r w:rsidR="00697A5B">
        <w:rPr>
          <w:rFonts w:ascii="Calibri" w:hAnsi="Calibri"/>
          <w:sz w:val="21"/>
          <w:szCs w:val="21"/>
        </w:rPr>
        <w:t>Katja Mayer, Inhaberin der km Sport-Agentur.</w:t>
      </w:r>
      <w:r w:rsidR="007C6B0E">
        <w:rPr>
          <w:rFonts w:ascii="Calibri" w:hAnsi="Calibri"/>
          <w:sz w:val="21"/>
          <w:szCs w:val="21"/>
        </w:rPr>
        <w:t xml:space="preserve"> Rebecca Jung, mehrfach lebertransplantierte Teilnehmerin des </w:t>
      </w:r>
      <w:proofErr w:type="spellStart"/>
      <w:r w:rsidR="00D0618A">
        <w:rPr>
          <w:rFonts w:ascii="Calibri" w:hAnsi="Calibri"/>
          <w:sz w:val="21"/>
          <w:szCs w:val="21"/>
        </w:rPr>
        <w:t>Corza</w:t>
      </w:r>
      <w:proofErr w:type="spellEnd"/>
      <w:r w:rsidR="00D0618A">
        <w:rPr>
          <w:rFonts w:ascii="Calibri" w:hAnsi="Calibri"/>
          <w:sz w:val="21"/>
          <w:szCs w:val="21"/>
        </w:rPr>
        <w:t xml:space="preserve"> Medical </w:t>
      </w:r>
      <w:proofErr w:type="spellStart"/>
      <w:r w:rsidR="007C6B0E">
        <w:rPr>
          <w:rFonts w:ascii="Calibri" w:hAnsi="Calibri"/>
          <w:sz w:val="21"/>
          <w:szCs w:val="21"/>
        </w:rPr>
        <w:t>Organspendelaufs</w:t>
      </w:r>
      <w:proofErr w:type="spellEnd"/>
      <w:r w:rsidR="007C6B0E">
        <w:rPr>
          <w:rFonts w:ascii="Calibri" w:hAnsi="Calibri"/>
          <w:sz w:val="21"/>
          <w:szCs w:val="21"/>
        </w:rPr>
        <w:t>, berichtete nicht nur in sehr emotionalen Worten von ihren persönlichen Erfahrungen</w:t>
      </w:r>
      <w:r w:rsidR="00D0618A">
        <w:rPr>
          <w:rFonts w:ascii="Calibri" w:hAnsi="Calibri"/>
          <w:sz w:val="21"/>
          <w:szCs w:val="21"/>
        </w:rPr>
        <w:t xml:space="preserve"> </w:t>
      </w:r>
      <w:r w:rsidR="009A04BE">
        <w:rPr>
          <w:rFonts w:ascii="Calibri" w:hAnsi="Calibri"/>
          <w:sz w:val="21"/>
          <w:szCs w:val="21"/>
        </w:rPr>
        <w:t>in Zusammenhang mit ihrer Transplantation</w:t>
      </w:r>
      <w:r w:rsidR="007C6B0E">
        <w:rPr>
          <w:rFonts w:ascii="Calibri" w:hAnsi="Calibri"/>
          <w:sz w:val="21"/>
          <w:szCs w:val="21"/>
        </w:rPr>
        <w:t>, sondern gewann auch die 2,5 km Walking Wertung</w:t>
      </w:r>
      <w:r w:rsidR="00D0618A">
        <w:rPr>
          <w:rFonts w:ascii="Calibri" w:hAnsi="Calibri"/>
          <w:sz w:val="21"/>
          <w:szCs w:val="21"/>
        </w:rPr>
        <w:t xml:space="preserve"> des Laufs</w:t>
      </w:r>
      <w:r w:rsidR="007C6B0E">
        <w:rPr>
          <w:rFonts w:ascii="Calibri" w:hAnsi="Calibri"/>
          <w:sz w:val="21"/>
          <w:szCs w:val="21"/>
        </w:rPr>
        <w:t xml:space="preserve">. </w:t>
      </w:r>
    </w:p>
    <w:p w14:paraId="4A706214" w14:textId="53C4D74A" w:rsidR="007C6B0E" w:rsidRDefault="007C6B0E" w:rsidP="002C1A40">
      <w:pPr>
        <w:rPr>
          <w:rFonts w:ascii="Calibri" w:hAnsi="Calibri"/>
          <w:sz w:val="21"/>
          <w:szCs w:val="21"/>
        </w:rPr>
      </w:pPr>
    </w:p>
    <w:p w14:paraId="41840CEC" w14:textId="2D7BBA6C" w:rsidR="007C6B0E" w:rsidRDefault="007C6B0E" w:rsidP="002C1A40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Zahlreiche weitere Prominente, darunter</w:t>
      </w:r>
      <w:r w:rsidR="006F6A87">
        <w:rPr>
          <w:rFonts w:ascii="Calibri" w:hAnsi="Calibri"/>
          <w:sz w:val="21"/>
          <w:szCs w:val="21"/>
        </w:rPr>
        <w:t xml:space="preserve"> </w:t>
      </w:r>
      <w:r w:rsidR="009A04BE">
        <w:rPr>
          <w:rFonts w:ascii="Calibri" w:hAnsi="Calibri"/>
          <w:sz w:val="21"/>
          <w:szCs w:val="21"/>
        </w:rPr>
        <w:t xml:space="preserve">der ehemalige </w:t>
      </w:r>
      <w:r w:rsidR="006F6A87">
        <w:rPr>
          <w:rFonts w:ascii="Calibri" w:hAnsi="Calibri"/>
          <w:sz w:val="21"/>
          <w:szCs w:val="21"/>
        </w:rPr>
        <w:t>Handball-Bundestrainer</w:t>
      </w:r>
      <w:r>
        <w:rPr>
          <w:rFonts w:ascii="Calibri" w:hAnsi="Calibri"/>
          <w:sz w:val="21"/>
          <w:szCs w:val="21"/>
        </w:rPr>
        <w:t xml:space="preserve"> Heiner Brand,</w:t>
      </w:r>
      <w:r w:rsidR="006F6A87">
        <w:rPr>
          <w:rFonts w:ascii="Calibri" w:hAnsi="Calibri"/>
          <w:sz w:val="21"/>
          <w:szCs w:val="21"/>
        </w:rPr>
        <w:t xml:space="preserve"> Kriminalbiologe und Autor Mark Benecke oder Rennrodel-Legende Georg „Schorsch“ Hackl, unterstützten den Organspendelauf im Vorfeld per Videobotschaft.</w:t>
      </w:r>
    </w:p>
    <w:p w14:paraId="136B392C" w14:textId="77777777" w:rsidR="007C6B0E" w:rsidRDefault="007C6B0E" w:rsidP="007C6B0E">
      <w:pPr>
        <w:rPr>
          <w:rFonts w:ascii="Calibri" w:hAnsi="Calibri"/>
          <w:sz w:val="21"/>
          <w:szCs w:val="21"/>
        </w:rPr>
      </w:pPr>
    </w:p>
    <w:p w14:paraId="77623447" w14:textId="2426D34A" w:rsidR="007C6B0E" w:rsidRPr="007C6B0E" w:rsidRDefault="007C6B0E" w:rsidP="007C6B0E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Parallel </w:t>
      </w:r>
      <w:r w:rsidR="006F6A87">
        <w:rPr>
          <w:rFonts w:ascii="Calibri" w:hAnsi="Calibri"/>
          <w:sz w:val="21"/>
          <w:szCs w:val="21"/>
        </w:rPr>
        <w:t xml:space="preserve">zum Präsenzlauf in Leipzig </w:t>
      </w:r>
      <w:r>
        <w:rPr>
          <w:rFonts w:ascii="Calibri" w:hAnsi="Calibri"/>
          <w:sz w:val="21"/>
          <w:szCs w:val="21"/>
        </w:rPr>
        <w:t>konnten von Freitag, 8. April, bis Sonntag, 10. April, die Teilnehmer des virtuellen Laufs dezentral an den Start gehen. Mittels Lauf-</w:t>
      </w:r>
      <w:r w:rsidR="002C1A40">
        <w:rPr>
          <w:rFonts w:ascii="Calibri" w:hAnsi="Calibri"/>
          <w:sz w:val="21"/>
          <w:szCs w:val="21"/>
        </w:rPr>
        <w:t xml:space="preserve">App </w:t>
      </w:r>
      <w:r>
        <w:rPr>
          <w:rFonts w:ascii="Calibri" w:hAnsi="Calibri"/>
          <w:sz w:val="21"/>
          <w:szCs w:val="21"/>
        </w:rPr>
        <w:t xml:space="preserve">wurde dabei die Zeit und zurückgelegte Distanz aufgezeichnet. Zusätzlich erhielten die fast 1700 </w:t>
      </w:r>
      <w:proofErr w:type="spellStart"/>
      <w:r w:rsidR="005B1667">
        <w:rPr>
          <w:rFonts w:ascii="Calibri" w:hAnsi="Calibri"/>
          <w:sz w:val="21"/>
          <w:szCs w:val="21"/>
        </w:rPr>
        <w:t>Finisher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r w:rsidRPr="007C6B0E">
        <w:rPr>
          <w:rFonts w:ascii="Calibri" w:hAnsi="Calibri"/>
          <w:sz w:val="21"/>
          <w:szCs w:val="21"/>
        </w:rPr>
        <w:t xml:space="preserve">dank extra produzierter Soundeffekte </w:t>
      </w:r>
      <w:proofErr w:type="gramStart"/>
      <w:r w:rsidRPr="007C6B0E">
        <w:rPr>
          <w:rFonts w:ascii="Calibri" w:hAnsi="Calibri"/>
          <w:sz w:val="21"/>
          <w:szCs w:val="21"/>
        </w:rPr>
        <w:t>inklusive</w:t>
      </w:r>
      <w:proofErr w:type="gramEnd"/>
      <w:r w:rsidRPr="007C6B0E">
        <w:rPr>
          <w:rFonts w:ascii="Calibri" w:hAnsi="Calibri"/>
          <w:sz w:val="21"/>
          <w:szCs w:val="21"/>
        </w:rPr>
        <w:t xml:space="preserve"> virtuellem Startschuss</w:t>
      </w:r>
      <w:r>
        <w:rPr>
          <w:rFonts w:ascii="Calibri" w:hAnsi="Calibri"/>
          <w:sz w:val="21"/>
          <w:szCs w:val="21"/>
        </w:rPr>
        <w:t>,</w:t>
      </w:r>
      <w:r w:rsidRPr="007C6B0E">
        <w:rPr>
          <w:rFonts w:ascii="Calibri" w:hAnsi="Calibri"/>
          <w:sz w:val="21"/>
          <w:szCs w:val="21"/>
        </w:rPr>
        <w:t xml:space="preserve"> musikalischer Untermalung und virtuellem Zieleinlauf nicht nur echtes Rennfeeling, sondern</w:t>
      </w:r>
      <w:r>
        <w:rPr>
          <w:rFonts w:ascii="Calibri" w:hAnsi="Calibri"/>
          <w:sz w:val="21"/>
          <w:szCs w:val="21"/>
        </w:rPr>
        <w:t xml:space="preserve"> hörten</w:t>
      </w:r>
      <w:r w:rsidRPr="007C6B0E">
        <w:rPr>
          <w:rFonts w:ascii="Calibri" w:hAnsi="Calibri"/>
          <w:sz w:val="21"/>
          <w:szCs w:val="21"/>
        </w:rPr>
        <w:t xml:space="preserve"> auch jede Menge Wissenswertes rund um die Organtransplantation. </w:t>
      </w:r>
      <w:r w:rsidR="00D0618A">
        <w:rPr>
          <w:rFonts w:ascii="Calibri" w:hAnsi="Calibri"/>
          <w:sz w:val="21"/>
          <w:szCs w:val="21"/>
        </w:rPr>
        <w:t>Das Teilnehmerfeld kam dabei nicht nur aus verschiedenen europäischen Ländern, sondern auch aus den USA, Mexico, Singapur, Indien und Saudi-Arabien.</w:t>
      </w:r>
    </w:p>
    <w:p w14:paraId="77957F6F" w14:textId="77777777" w:rsidR="006F6A87" w:rsidRDefault="006F6A87" w:rsidP="007C6B0E">
      <w:pPr>
        <w:rPr>
          <w:rFonts w:ascii="Calibri" w:hAnsi="Calibri"/>
          <w:sz w:val="21"/>
          <w:szCs w:val="21"/>
        </w:rPr>
      </w:pPr>
    </w:p>
    <w:p w14:paraId="3A057CC6" w14:textId="0084860B" w:rsidR="002C1A40" w:rsidRDefault="00964852" w:rsidP="007C6B0E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Für </w:t>
      </w:r>
      <w:r w:rsidR="00D0618A">
        <w:rPr>
          <w:rFonts w:ascii="Calibri" w:hAnsi="Calibri"/>
          <w:sz w:val="21"/>
          <w:szCs w:val="21"/>
        </w:rPr>
        <w:t xml:space="preserve">noch mehr </w:t>
      </w:r>
      <w:r>
        <w:rPr>
          <w:rFonts w:ascii="Calibri" w:hAnsi="Calibri"/>
          <w:sz w:val="21"/>
          <w:szCs w:val="21"/>
        </w:rPr>
        <w:t>Aufmerksamkeit sorgten auch die Funktionsshirts der Teilnehmer, die</w:t>
      </w:r>
      <w:r w:rsidR="00084937">
        <w:rPr>
          <w:rFonts w:ascii="Calibri" w:hAnsi="Calibri"/>
          <w:sz w:val="21"/>
          <w:szCs w:val="21"/>
        </w:rPr>
        <w:t xml:space="preserve"> im auffälligen Organspendelauf-Design gestaltet waren und neben plakativer Organ-Darstellung auch den Slogan „Mein Lauf rettet Leben“ zeigten. </w:t>
      </w:r>
      <w:r w:rsidR="002C1A40" w:rsidRPr="00ED131E">
        <w:rPr>
          <w:rFonts w:ascii="Calibri" w:hAnsi="Calibri"/>
          <w:sz w:val="21"/>
          <w:szCs w:val="21"/>
        </w:rPr>
        <w:t xml:space="preserve"> </w:t>
      </w:r>
    </w:p>
    <w:p w14:paraId="12C962F8" w14:textId="597779C9" w:rsidR="00084937" w:rsidRPr="00ED131E" w:rsidRDefault="00E0794D" w:rsidP="00084937">
      <w:pPr>
        <w:pStyle w:val="berschrift2"/>
        <w:rPr>
          <w:rFonts w:ascii="Calibri" w:hAnsi="Calibri" w:cs="Times New Roman"/>
          <w:bCs w:val="0"/>
          <w:i w:val="0"/>
          <w:iCs w:val="0"/>
          <w:sz w:val="21"/>
          <w:szCs w:val="21"/>
        </w:rPr>
      </w:pPr>
      <w:r>
        <w:rPr>
          <w:rFonts w:ascii="Calibri" w:hAnsi="Calibri" w:cs="Times New Roman"/>
          <w:bCs w:val="0"/>
          <w:i w:val="0"/>
          <w:iCs w:val="0"/>
          <w:sz w:val="21"/>
          <w:szCs w:val="21"/>
        </w:rPr>
        <w:lastRenderedPageBreak/>
        <w:t xml:space="preserve">Positives Echo in Medien und Gesellschaft </w:t>
      </w:r>
    </w:p>
    <w:p w14:paraId="50386C4C" w14:textId="4910A3EF" w:rsidR="006F6A87" w:rsidRDefault="00084937" w:rsidP="00084937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Zentrales Ziel des </w:t>
      </w:r>
      <w:proofErr w:type="spellStart"/>
      <w:r>
        <w:rPr>
          <w:rFonts w:ascii="Calibri" w:hAnsi="Calibri"/>
          <w:sz w:val="21"/>
          <w:szCs w:val="21"/>
        </w:rPr>
        <w:t>Corza</w:t>
      </w:r>
      <w:proofErr w:type="spellEnd"/>
      <w:r>
        <w:rPr>
          <w:rFonts w:ascii="Calibri" w:hAnsi="Calibri"/>
          <w:sz w:val="21"/>
          <w:szCs w:val="21"/>
        </w:rPr>
        <w:t xml:space="preserve"> Medical </w:t>
      </w:r>
      <w:proofErr w:type="spellStart"/>
      <w:r>
        <w:rPr>
          <w:rFonts w:ascii="Calibri" w:hAnsi="Calibri"/>
          <w:sz w:val="21"/>
          <w:szCs w:val="21"/>
        </w:rPr>
        <w:t>Organspendelaufs</w:t>
      </w:r>
      <w:proofErr w:type="spellEnd"/>
      <w:r w:rsidR="007C6B0E">
        <w:rPr>
          <w:rFonts w:ascii="Calibri" w:hAnsi="Calibri"/>
          <w:sz w:val="21"/>
          <w:szCs w:val="21"/>
        </w:rPr>
        <w:t xml:space="preserve"> ist</w:t>
      </w:r>
      <w:r>
        <w:rPr>
          <w:rFonts w:ascii="Calibri" w:hAnsi="Calibri"/>
          <w:sz w:val="21"/>
          <w:szCs w:val="21"/>
        </w:rPr>
        <w:t xml:space="preserve"> es, das Thema Organspende in den Foku</w:t>
      </w:r>
      <w:r w:rsidR="007C6B0E">
        <w:rPr>
          <w:rFonts w:ascii="Calibri" w:hAnsi="Calibri"/>
          <w:sz w:val="21"/>
          <w:szCs w:val="21"/>
        </w:rPr>
        <w:t>s der Öffentlichkeit zu rücken. Neben den</w:t>
      </w:r>
      <w:r w:rsidR="00D0618A">
        <w:rPr>
          <w:rFonts w:ascii="Calibri" w:hAnsi="Calibri"/>
          <w:sz w:val="21"/>
          <w:szCs w:val="21"/>
        </w:rPr>
        <w:t xml:space="preserve"> bereits angesprochenen </w:t>
      </w:r>
      <w:r w:rsidR="007C6B0E">
        <w:rPr>
          <w:rFonts w:ascii="Calibri" w:hAnsi="Calibri"/>
          <w:sz w:val="21"/>
          <w:szCs w:val="21"/>
        </w:rPr>
        <w:t>auffälligen Funktionsshirts der Teilnehmer wurde dabei auch medial geworben</w:t>
      </w:r>
      <w:r w:rsidR="00D0618A">
        <w:rPr>
          <w:rFonts w:ascii="Calibri" w:hAnsi="Calibri"/>
          <w:sz w:val="21"/>
          <w:szCs w:val="21"/>
        </w:rPr>
        <w:t>: sowohl auf der Website</w:t>
      </w:r>
      <w:r w:rsidR="006F6A87">
        <w:rPr>
          <w:rFonts w:ascii="Calibri" w:hAnsi="Calibri"/>
          <w:sz w:val="21"/>
          <w:szCs w:val="21"/>
        </w:rPr>
        <w:t xml:space="preserve"> als auch i</w:t>
      </w:r>
      <w:r w:rsidR="007C6B0E">
        <w:rPr>
          <w:rFonts w:ascii="Calibri" w:hAnsi="Calibri"/>
          <w:sz w:val="21"/>
          <w:szCs w:val="21"/>
        </w:rPr>
        <w:t xml:space="preserve">n den </w:t>
      </w:r>
      <w:r w:rsidR="006F6A87">
        <w:rPr>
          <w:rFonts w:ascii="Calibri" w:hAnsi="Calibri"/>
          <w:sz w:val="21"/>
          <w:szCs w:val="21"/>
        </w:rPr>
        <w:t>s</w:t>
      </w:r>
      <w:r w:rsidR="007C6B0E">
        <w:rPr>
          <w:rFonts w:ascii="Calibri" w:hAnsi="Calibri"/>
          <w:sz w:val="21"/>
          <w:szCs w:val="21"/>
        </w:rPr>
        <w:t>ozialen Medien</w:t>
      </w:r>
      <w:r w:rsidR="006F6A87">
        <w:rPr>
          <w:rFonts w:ascii="Calibri" w:hAnsi="Calibri"/>
          <w:sz w:val="21"/>
          <w:szCs w:val="21"/>
        </w:rPr>
        <w:t xml:space="preserve"> sorgten </w:t>
      </w:r>
      <w:r w:rsidR="00D0618A">
        <w:rPr>
          <w:rFonts w:ascii="Calibri" w:hAnsi="Calibri"/>
          <w:sz w:val="21"/>
          <w:szCs w:val="21"/>
        </w:rPr>
        <w:t>Info-Grafiken</w:t>
      </w:r>
      <w:r w:rsidR="006F6A87">
        <w:rPr>
          <w:rFonts w:ascii="Calibri" w:hAnsi="Calibri"/>
          <w:sz w:val="21"/>
          <w:szCs w:val="21"/>
        </w:rPr>
        <w:t xml:space="preserve">, </w:t>
      </w:r>
      <w:r w:rsidR="00D0618A">
        <w:rPr>
          <w:rFonts w:ascii="Calibri" w:hAnsi="Calibri"/>
          <w:sz w:val="21"/>
          <w:szCs w:val="21"/>
        </w:rPr>
        <w:t>Fotos</w:t>
      </w:r>
      <w:r w:rsidR="006F6A87">
        <w:rPr>
          <w:rFonts w:ascii="Calibri" w:hAnsi="Calibri"/>
          <w:sz w:val="21"/>
          <w:szCs w:val="21"/>
        </w:rPr>
        <w:t xml:space="preserve"> und Videos für hohe Aufmerksamkeit und Reichweite. </w:t>
      </w:r>
    </w:p>
    <w:p w14:paraId="222BFA65" w14:textId="77777777" w:rsidR="00B6338F" w:rsidRDefault="00B6338F" w:rsidP="00084937">
      <w:pPr>
        <w:rPr>
          <w:rFonts w:ascii="Calibri" w:hAnsi="Calibri"/>
          <w:sz w:val="21"/>
          <w:szCs w:val="21"/>
        </w:rPr>
      </w:pPr>
    </w:p>
    <w:p w14:paraId="67A52E94" w14:textId="5E593D47" w:rsidR="00B6338F" w:rsidRDefault="006F6A87" w:rsidP="00084937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Insgesamt wurde </w:t>
      </w:r>
      <w:r w:rsidR="00D0618A">
        <w:rPr>
          <w:rFonts w:ascii="Calibri" w:hAnsi="Calibri"/>
          <w:sz w:val="21"/>
          <w:szCs w:val="21"/>
        </w:rPr>
        <w:t xml:space="preserve">auf diese Weise </w:t>
      </w:r>
      <w:r w:rsidR="000F03E7">
        <w:rPr>
          <w:rFonts w:ascii="Calibri" w:hAnsi="Calibri"/>
          <w:sz w:val="21"/>
          <w:szCs w:val="21"/>
        </w:rPr>
        <w:t>in den letzten 12 Monaten</w:t>
      </w:r>
      <w:r>
        <w:rPr>
          <w:rFonts w:ascii="Calibri" w:hAnsi="Calibri"/>
          <w:sz w:val="21"/>
          <w:szCs w:val="21"/>
        </w:rPr>
        <w:t xml:space="preserve"> eine Reichweite von</w:t>
      </w:r>
      <w:r w:rsidR="00B6338F">
        <w:rPr>
          <w:rFonts w:ascii="Calibri" w:hAnsi="Calibri"/>
          <w:sz w:val="21"/>
          <w:szCs w:val="21"/>
        </w:rPr>
        <w:t xml:space="preserve"> </w:t>
      </w:r>
      <w:r w:rsidR="000F03E7">
        <w:rPr>
          <w:rFonts w:ascii="Calibri" w:hAnsi="Calibri"/>
          <w:sz w:val="21"/>
          <w:szCs w:val="21"/>
        </w:rPr>
        <w:t>über</w:t>
      </w:r>
      <w:r>
        <w:rPr>
          <w:rFonts w:ascii="Calibri" w:hAnsi="Calibri"/>
          <w:sz w:val="21"/>
          <w:szCs w:val="21"/>
        </w:rPr>
        <w:t xml:space="preserve"> </w:t>
      </w:r>
      <w:r w:rsidR="000F03E7">
        <w:rPr>
          <w:rFonts w:ascii="Calibri" w:hAnsi="Calibri"/>
          <w:sz w:val="21"/>
          <w:szCs w:val="21"/>
        </w:rPr>
        <w:t>65</w:t>
      </w:r>
      <w:r w:rsidR="00084937" w:rsidRPr="00673555">
        <w:rPr>
          <w:rFonts w:ascii="Calibri" w:hAnsi="Calibri"/>
          <w:sz w:val="21"/>
          <w:szCs w:val="21"/>
        </w:rPr>
        <w:t xml:space="preserve">.000 Impressionen </w:t>
      </w:r>
      <w:r w:rsidR="00084937">
        <w:rPr>
          <w:rFonts w:ascii="Calibri" w:hAnsi="Calibri"/>
          <w:sz w:val="21"/>
          <w:szCs w:val="21"/>
        </w:rPr>
        <w:t xml:space="preserve">auf Twitter, </w:t>
      </w:r>
      <w:r w:rsidR="000F03E7">
        <w:rPr>
          <w:rFonts w:ascii="Calibri" w:hAnsi="Calibri"/>
          <w:sz w:val="21"/>
          <w:szCs w:val="21"/>
        </w:rPr>
        <w:t>251</w:t>
      </w:r>
      <w:r w:rsidR="00084937">
        <w:rPr>
          <w:rFonts w:ascii="Calibri" w:hAnsi="Calibri"/>
          <w:sz w:val="21"/>
          <w:szCs w:val="21"/>
        </w:rPr>
        <w:t xml:space="preserve">.000 </w:t>
      </w:r>
      <w:r w:rsidR="000F03E7">
        <w:rPr>
          <w:rFonts w:ascii="Calibri" w:hAnsi="Calibri"/>
          <w:sz w:val="21"/>
          <w:szCs w:val="21"/>
        </w:rPr>
        <w:t>Impressionen auf Facebook sowie 721.000 Impressionen auf Instagram er</w:t>
      </w:r>
      <w:r w:rsidR="00B6338F">
        <w:rPr>
          <w:rFonts w:ascii="Calibri" w:hAnsi="Calibri"/>
          <w:sz w:val="21"/>
          <w:szCs w:val="21"/>
        </w:rPr>
        <w:t xml:space="preserve">zielt. Auf </w:t>
      </w:r>
      <w:r w:rsidR="000F03E7">
        <w:rPr>
          <w:rFonts w:ascii="Calibri" w:hAnsi="Calibri"/>
          <w:sz w:val="21"/>
          <w:szCs w:val="21"/>
        </w:rPr>
        <w:t xml:space="preserve">der Veranstaltungswebsite des </w:t>
      </w:r>
      <w:proofErr w:type="spellStart"/>
      <w:r w:rsidR="000F03E7">
        <w:rPr>
          <w:rFonts w:ascii="Calibri" w:hAnsi="Calibri"/>
          <w:sz w:val="21"/>
          <w:szCs w:val="21"/>
        </w:rPr>
        <w:t>Corza</w:t>
      </w:r>
      <w:proofErr w:type="spellEnd"/>
      <w:r w:rsidR="000F03E7">
        <w:rPr>
          <w:rFonts w:ascii="Calibri" w:hAnsi="Calibri"/>
          <w:sz w:val="21"/>
          <w:szCs w:val="21"/>
        </w:rPr>
        <w:t xml:space="preserve"> Medical</w:t>
      </w:r>
      <w:r w:rsidR="00084937">
        <w:rPr>
          <w:rFonts w:ascii="Calibri" w:hAnsi="Calibri"/>
          <w:sz w:val="21"/>
          <w:szCs w:val="21"/>
        </w:rPr>
        <w:t xml:space="preserve"> Organspendelauf</w:t>
      </w:r>
      <w:r w:rsidR="000F03E7">
        <w:rPr>
          <w:rFonts w:ascii="Calibri" w:hAnsi="Calibri"/>
          <w:sz w:val="21"/>
          <w:szCs w:val="21"/>
        </w:rPr>
        <w:t xml:space="preserve"> </w:t>
      </w:r>
      <w:r w:rsidR="00084937">
        <w:rPr>
          <w:rFonts w:ascii="Calibri" w:hAnsi="Calibri"/>
          <w:sz w:val="21"/>
          <w:szCs w:val="21"/>
        </w:rPr>
        <w:t>konnten die Organisatoren</w:t>
      </w:r>
      <w:r w:rsidR="00B6338F">
        <w:rPr>
          <w:rFonts w:ascii="Calibri" w:hAnsi="Calibri"/>
          <w:sz w:val="21"/>
          <w:szCs w:val="21"/>
        </w:rPr>
        <w:t xml:space="preserve"> fast 100.000 Seitenansichten bei einer durchschnittlichen Aufenthaltsdauer von 1:56 Min. verzeichnen. </w:t>
      </w:r>
    </w:p>
    <w:p w14:paraId="0C31BBF4" w14:textId="77777777" w:rsidR="00B6338F" w:rsidRDefault="00B6338F" w:rsidP="00084937">
      <w:pPr>
        <w:rPr>
          <w:rFonts w:ascii="Calibri" w:hAnsi="Calibri"/>
          <w:sz w:val="21"/>
          <w:szCs w:val="21"/>
        </w:rPr>
      </w:pPr>
    </w:p>
    <w:p w14:paraId="11E5EC5B" w14:textId="264EEAC8" w:rsidR="002F7B95" w:rsidRDefault="00B6338F" w:rsidP="00B6338F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Erreicht wurden diese Zahlen</w:t>
      </w:r>
      <w:r w:rsidR="00D0618A">
        <w:rPr>
          <w:rFonts w:ascii="Calibri" w:hAnsi="Calibri"/>
          <w:sz w:val="21"/>
          <w:szCs w:val="21"/>
        </w:rPr>
        <w:t xml:space="preserve"> unter anderem</w:t>
      </w:r>
      <w:r>
        <w:rPr>
          <w:rFonts w:ascii="Calibri" w:hAnsi="Calibri"/>
          <w:sz w:val="21"/>
          <w:szCs w:val="21"/>
        </w:rPr>
        <w:t xml:space="preserve"> auch durch </w:t>
      </w:r>
      <w:r w:rsidR="00E0794D">
        <w:rPr>
          <w:rFonts w:ascii="Calibri" w:hAnsi="Calibri"/>
          <w:sz w:val="21"/>
          <w:szCs w:val="21"/>
        </w:rPr>
        <w:t xml:space="preserve">die von den Organisatoren ins Leben gerufene </w:t>
      </w:r>
      <w:proofErr w:type="spellStart"/>
      <w:r w:rsidR="00673555">
        <w:rPr>
          <w:rFonts w:ascii="Calibri" w:hAnsi="Calibri"/>
          <w:sz w:val="21"/>
          <w:szCs w:val="21"/>
        </w:rPr>
        <w:t>S</w:t>
      </w:r>
      <w:r w:rsidR="00E0794D">
        <w:rPr>
          <w:rFonts w:ascii="Calibri" w:hAnsi="Calibri"/>
          <w:sz w:val="21"/>
          <w:szCs w:val="21"/>
        </w:rPr>
        <w:t>ocial</w:t>
      </w:r>
      <w:proofErr w:type="spellEnd"/>
      <w:r w:rsidR="00E0794D">
        <w:rPr>
          <w:rFonts w:ascii="Calibri" w:hAnsi="Calibri"/>
          <w:sz w:val="21"/>
          <w:szCs w:val="21"/>
        </w:rPr>
        <w:t xml:space="preserve"> Media Aktion</w:t>
      </w:r>
      <w:r w:rsidR="00D0618A">
        <w:rPr>
          <w:rFonts w:ascii="Calibri" w:hAnsi="Calibri"/>
          <w:sz w:val="21"/>
          <w:szCs w:val="21"/>
        </w:rPr>
        <w:t xml:space="preserve"> </w:t>
      </w:r>
      <w:r w:rsidR="00E0794D">
        <w:rPr>
          <w:rFonts w:ascii="Calibri" w:hAnsi="Calibri"/>
          <w:sz w:val="21"/>
          <w:szCs w:val="21"/>
        </w:rPr>
        <w:t xml:space="preserve">RUN4LIVES: Teilnehmer und Unterstützer waren </w:t>
      </w:r>
      <w:r w:rsidR="00D0618A">
        <w:rPr>
          <w:rFonts w:ascii="Calibri" w:hAnsi="Calibri"/>
          <w:sz w:val="21"/>
          <w:szCs w:val="21"/>
        </w:rPr>
        <w:t xml:space="preserve">dabei </w:t>
      </w:r>
      <w:r w:rsidR="00E0794D">
        <w:rPr>
          <w:rFonts w:ascii="Calibri" w:hAnsi="Calibri"/>
          <w:sz w:val="21"/>
          <w:szCs w:val="21"/>
        </w:rPr>
        <w:t xml:space="preserve">dazu aufgerufen, unter dem gleichnamigen Hashtag </w:t>
      </w:r>
      <w:r w:rsidR="00D0618A">
        <w:rPr>
          <w:rFonts w:ascii="Calibri" w:hAnsi="Calibri"/>
          <w:sz w:val="21"/>
          <w:szCs w:val="21"/>
        </w:rPr>
        <w:t>„</w:t>
      </w:r>
      <w:r w:rsidR="00E0794D">
        <w:rPr>
          <w:rFonts w:ascii="Calibri" w:hAnsi="Calibri"/>
          <w:sz w:val="21"/>
          <w:szCs w:val="21"/>
        </w:rPr>
        <w:t>#run4lives</w:t>
      </w:r>
      <w:r w:rsidR="00D0618A">
        <w:rPr>
          <w:rFonts w:ascii="Calibri" w:hAnsi="Calibri"/>
          <w:sz w:val="21"/>
          <w:szCs w:val="21"/>
        </w:rPr>
        <w:t>“</w:t>
      </w:r>
      <w:r w:rsidR="00E0794D">
        <w:rPr>
          <w:rFonts w:ascii="Calibri" w:hAnsi="Calibri"/>
          <w:sz w:val="21"/>
          <w:szCs w:val="21"/>
        </w:rPr>
        <w:t xml:space="preserve"> Fotos und Statements von „ihrem Lauf“</w:t>
      </w:r>
      <w:r w:rsidR="00673555">
        <w:rPr>
          <w:rFonts w:ascii="Calibri" w:hAnsi="Calibri"/>
          <w:sz w:val="21"/>
          <w:szCs w:val="21"/>
        </w:rPr>
        <w:t>, von ihrem Engagement für die Organspende,</w:t>
      </w:r>
      <w:r w:rsidR="00E0794D">
        <w:rPr>
          <w:rFonts w:ascii="Calibri" w:hAnsi="Calibri"/>
          <w:sz w:val="21"/>
          <w:szCs w:val="21"/>
        </w:rPr>
        <w:t xml:space="preserve"> in den sozialen Medien zu posten. </w:t>
      </w:r>
      <w:r w:rsidR="00D0618A">
        <w:rPr>
          <w:rFonts w:ascii="Calibri" w:hAnsi="Calibri"/>
          <w:sz w:val="21"/>
          <w:szCs w:val="21"/>
        </w:rPr>
        <w:t>Hierzu stellten d</w:t>
      </w:r>
      <w:r w:rsidR="00673555">
        <w:rPr>
          <w:rFonts w:ascii="Calibri" w:hAnsi="Calibri"/>
          <w:sz w:val="21"/>
          <w:szCs w:val="21"/>
        </w:rPr>
        <w:t>ie Organisatoren</w:t>
      </w:r>
      <w:r w:rsidR="00D0618A">
        <w:rPr>
          <w:rFonts w:ascii="Calibri" w:hAnsi="Calibri"/>
          <w:sz w:val="21"/>
          <w:szCs w:val="21"/>
        </w:rPr>
        <w:t xml:space="preserve"> über die Veranstaltungs-Website</w:t>
      </w:r>
      <w:r w:rsidR="00E0794D">
        <w:rPr>
          <w:rFonts w:ascii="Calibri" w:hAnsi="Calibri"/>
          <w:sz w:val="21"/>
          <w:szCs w:val="21"/>
        </w:rPr>
        <w:t xml:space="preserve"> auch virtuelle Startnummern sowie Aktionss</w:t>
      </w:r>
      <w:r w:rsidR="00673555">
        <w:rPr>
          <w:rFonts w:ascii="Calibri" w:hAnsi="Calibri"/>
          <w:sz w:val="21"/>
          <w:szCs w:val="21"/>
        </w:rPr>
        <w:t>childer im Veranstaltungsdesign zum Download zur Verfügung,</w:t>
      </w:r>
      <w:r w:rsidR="00E0794D">
        <w:rPr>
          <w:rFonts w:ascii="Calibri" w:hAnsi="Calibri"/>
          <w:sz w:val="21"/>
          <w:szCs w:val="21"/>
        </w:rPr>
        <w:t xml:space="preserve"> die für</w:t>
      </w:r>
      <w:r w:rsidR="00673555">
        <w:rPr>
          <w:rFonts w:ascii="Calibri" w:hAnsi="Calibri"/>
          <w:sz w:val="21"/>
          <w:szCs w:val="21"/>
        </w:rPr>
        <w:t xml:space="preserve"> die</w:t>
      </w:r>
      <w:r w:rsidR="00E0794D">
        <w:rPr>
          <w:rFonts w:ascii="Calibri" w:hAnsi="Calibri"/>
          <w:sz w:val="21"/>
          <w:szCs w:val="21"/>
        </w:rPr>
        <w:t xml:space="preserve"> Fotos genutzt werden konnten. </w:t>
      </w:r>
    </w:p>
    <w:p w14:paraId="1282588B" w14:textId="3B3C945D" w:rsidR="002F7B95" w:rsidRDefault="00D0618A" w:rsidP="002F7B95">
      <w:pPr>
        <w:spacing w:before="24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Weitere</w:t>
      </w:r>
      <w:r w:rsidR="00B6338F">
        <w:rPr>
          <w:rFonts w:ascii="Calibri" w:hAnsi="Calibri"/>
          <w:sz w:val="21"/>
          <w:szCs w:val="21"/>
        </w:rPr>
        <w:t xml:space="preserve"> Unterstützung erfuhr der </w:t>
      </w:r>
      <w:proofErr w:type="spellStart"/>
      <w:r w:rsidR="00B6338F">
        <w:rPr>
          <w:rFonts w:ascii="Calibri" w:hAnsi="Calibri"/>
          <w:sz w:val="21"/>
          <w:szCs w:val="21"/>
        </w:rPr>
        <w:t>Corza</w:t>
      </w:r>
      <w:proofErr w:type="spellEnd"/>
      <w:r w:rsidR="00B6338F">
        <w:rPr>
          <w:rFonts w:ascii="Calibri" w:hAnsi="Calibri"/>
          <w:sz w:val="21"/>
          <w:szCs w:val="21"/>
        </w:rPr>
        <w:t xml:space="preserve"> Medical Organspendelauf auch durch die z</w:t>
      </w:r>
      <w:r w:rsidR="002F7B95">
        <w:rPr>
          <w:rFonts w:ascii="Calibri" w:hAnsi="Calibri"/>
          <w:sz w:val="21"/>
          <w:szCs w:val="21"/>
        </w:rPr>
        <w:t>a</w:t>
      </w:r>
      <w:r w:rsidR="00B6338F">
        <w:rPr>
          <w:rFonts w:ascii="Calibri" w:hAnsi="Calibri"/>
          <w:sz w:val="21"/>
          <w:szCs w:val="21"/>
        </w:rPr>
        <w:t xml:space="preserve">hlreichen „Botschafter“ des Laufs - </w:t>
      </w:r>
      <w:r w:rsidR="002F7B95">
        <w:rPr>
          <w:rFonts w:ascii="Calibri" w:hAnsi="Calibri"/>
          <w:sz w:val="21"/>
          <w:szCs w:val="21"/>
        </w:rPr>
        <w:t xml:space="preserve">sie </w:t>
      </w:r>
      <w:proofErr w:type="spellStart"/>
      <w:r w:rsidR="002F7B95">
        <w:rPr>
          <w:rFonts w:ascii="Calibri" w:hAnsi="Calibri"/>
          <w:sz w:val="21"/>
          <w:szCs w:val="21"/>
        </w:rPr>
        <w:t>warben</w:t>
      </w:r>
      <w:proofErr w:type="spellEnd"/>
      <w:r w:rsidR="002F7B95">
        <w:rPr>
          <w:rFonts w:ascii="Calibri" w:hAnsi="Calibri"/>
          <w:sz w:val="21"/>
          <w:szCs w:val="21"/>
        </w:rPr>
        <w:t xml:space="preserve"> jeweils in ihrem Umfeld und</w:t>
      </w:r>
      <w:r>
        <w:rPr>
          <w:rFonts w:ascii="Calibri" w:hAnsi="Calibri"/>
          <w:sz w:val="21"/>
          <w:szCs w:val="21"/>
        </w:rPr>
        <w:t xml:space="preserve"> </w:t>
      </w:r>
      <w:r w:rsidR="002F7B95">
        <w:rPr>
          <w:rFonts w:ascii="Calibri" w:hAnsi="Calibri"/>
          <w:sz w:val="21"/>
          <w:szCs w:val="21"/>
        </w:rPr>
        <w:t xml:space="preserve">sozialen Kanälen um Aufmerksamkeit für die Organspende </w:t>
      </w:r>
      <w:r w:rsidR="00B6338F">
        <w:rPr>
          <w:rFonts w:ascii="Calibri" w:hAnsi="Calibri"/>
          <w:sz w:val="21"/>
          <w:szCs w:val="21"/>
        </w:rPr>
        <w:t xml:space="preserve">und den Organspendelauf </w:t>
      </w:r>
      <w:r w:rsidR="002F7B95">
        <w:rPr>
          <w:rFonts w:ascii="Calibri" w:hAnsi="Calibri"/>
          <w:sz w:val="21"/>
          <w:szCs w:val="21"/>
        </w:rPr>
        <w:t>und erarbeiteten</w:t>
      </w:r>
      <w:r w:rsidR="00B6338F">
        <w:rPr>
          <w:rFonts w:ascii="Calibri" w:hAnsi="Calibri"/>
          <w:sz w:val="21"/>
          <w:szCs w:val="21"/>
        </w:rPr>
        <w:t xml:space="preserve"> für ihre jeweiligen Standorte </w:t>
      </w:r>
      <w:r w:rsidR="002F7B95">
        <w:rPr>
          <w:rFonts w:ascii="Calibri" w:hAnsi="Calibri"/>
          <w:sz w:val="21"/>
          <w:szCs w:val="21"/>
        </w:rPr>
        <w:t xml:space="preserve">Streckenvorschläge für Laufteilnehmer. </w:t>
      </w:r>
    </w:p>
    <w:p w14:paraId="6D5B24E6" w14:textId="78226A8E" w:rsidR="00D50DBA" w:rsidRPr="00506470" w:rsidRDefault="00D50DBA" w:rsidP="00D50DBA">
      <w:pPr>
        <w:spacing w:before="24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Spenden aus der Startgebühr</w:t>
      </w:r>
    </w:p>
    <w:p w14:paraId="30F31119" w14:textId="7730894C" w:rsidR="00D50DBA" w:rsidRPr="00ED131E" w:rsidRDefault="00D50DBA" w:rsidP="00D50DBA">
      <w:pPr>
        <w:rPr>
          <w:rFonts w:ascii="Calibri" w:hAnsi="Calibr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Neben dem wichtigen Ziel der Öffentlichkeitsarbeit unterstützt der </w:t>
      </w:r>
      <w:proofErr w:type="spellStart"/>
      <w:r>
        <w:rPr>
          <w:rFonts w:asciiTheme="minorHAnsi" w:hAnsiTheme="minorHAnsi"/>
          <w:sz w:val="21"/>
          <w:szCs w:val="21"/>
        </w:rPr>
        <w:t>Corza</w:t>
      </w:r>
      <w:proofErr w:type="spellEnd"/>
      <w:r>
        <w:rPr>
          <w:rFonts w:asciiTheme="minorHAnsi" w:hAnsiTheme="minorHAnsi"/>
          <w:sz w:val="21"/>
          <w:szCs w:val="21"/>
        </w:rPr>
        <w:t xml:space="preserve"> Medical Organspendelauf gemeinsam mit allen </w:t>
      </w:r>
      <w:r>
        <w:rPr>
          <w:rFonts w:ascii="Calibri" w:hAnsi="Calibri"/>
          <w:sz w:val="21"/>
          <w:szCs w:val="21"/>
        </w:rPr>
        <w:t xml:space="preserve">Teilnehmerinnen auch </w:t>
      </w:r>
      <w:r w:rsidRPr="00ED131E">
        <w:rPr>
          <w:rFonts w:ascii="Calibri" w:hAnsi="Calibri"/>
          <w:sz w:val="21"/>
          <w:szCs w:val="21"/>
        </w:rPr>
        <w:t>soziale Organisationen aus dem Bereich der Organtransplantation.</w:t>
      </w:r>
      <w:r w:rsidR="003F4BF9">
        <w:rPr>
          <w:rFonts w:ascii="Calibri" w:hAnsi="Calibri"/>
          <w:sz w:val="21"/>
          <w:szCs w:val="21"/>
        </w:rPr>
        <w:t xml:space="preserve"> Spendenempfänger werde in diesem Jahr erneut das </w:t>
      </w:r>
      <w:proofErr w:type="spellStart"/>
      <w:r w:rsidR="003F4BF9">
        <w:rPr>
          <w:rFonts w:ascii="Calibri" w:hAnsi="Calibri"/>
          <w:sz w:val="21"/>
          <w:szCs w:val="21"/>
        </w:rPr>
        <w:t>Rehazentrum</w:t>
      </w:r>
      <w:proofErr w:type="spellEnd"/>
      <w:r w:rsidR="003F4BF9">
        <w:rPr>
          <w:rFonts w:ascii="Calibri" w:hAnsi="Calibri"/>
          <w:sz w:val="21"/>
          <w:szCs w:val="21"/>
        </w:rPr>
        <w:t xml:space="preserve"> </w:t>
      </w:r>
      <w:proofErr w:type="spellStart"/>
      <w:r w:rsidR="003F4BF9">
        <w:rPr>
          <w:rFonts w:ascii="Calibri" w:hAnsi="Calibri"/>
          <w:sz w:val="21"/>
          <w:szCs w:val="21"/>
        </w:rPr>
        <w:t>Ederhof</w:t>
      </w:r>
      <w:proofErr w:type="spellEnd"/>
      <w:r w:rsidR="003F4BF9">
        <w:rPr>
          <w:rFonts w:ascii="Calibri" w:hAnsi="Calibri"/>
          <w:sz w:val="21"/>
          <w:szCs w:val="21"/>
        </w:rPr>
        <w:t xml:space="preserve"> der Rudolf </w:t>
      </w:r>
      <w:proofErr w:type="spellStart"/>
      <w:r w:rsidR="003F4BF9">
        <w:rPr>
          <w:rFonts w:ascii="Calibri" w:hAnsi="Calibri"/>
          <w:sz w:val="21"/>
          <w:szCs w:val="21"/>
        </w:rPr>
        <w:t>Pichlmayr</w:t>
      </w:r>
      <w:proofErr w:type="spellEnd"/>
      <w:r w:rsidR="003F4BF9">
        <w:rPr>
          <w:rFonts w:ascii="Calibri" w:hAnsi="Calibri"/>
          <w:sz w:val="21"/>
          <w:szCs w:val="21"/>
        </w:rPr>
        <w:t xml:space="preserve"> Stiftung sowie die </w:t>
      </w:r>
      <w:r w:rsidR="003F4BF9" w:rsidRPr="00ED131E">
        <w:rPr>
          <w:rFonts w:ascii="Calibri" w:hAnsi="Calibri"/>
          <w:sz w:val="21"/>
          <w:szCs w:val="21"/>
        </w:rPr>
        <w:t>Kinde</w:t>
      </w:r>
      <w:r w:rsidR="003F4BF9">
        <w:rPr>
          <w:rFonts w:ascii="Calibri" w:hAnsi="Calibri"/>
          <w:sz w:val="21"/>
          <w:szCs w:val="21"/>
        </w:rPr>
        <w:t xml:space="preserve">rhilfe Organtransplantation sein. </w:t>
      </w:r>
      <w:r w:rsidR="0075788A">
        <w:rPr>
          <w:rFonts w:ascii="Calibri" w:hAnsi="Calibri"/>
          <w:sz w:val="21"/>
          <w:szCs w:val="21"/>
        </w:rPr>
        <w:t xml:space="preserve">Bei den Spendenempfängern neu </w:t>
      </w:r>
      <w:proofErr w:type="spellStart"/>
      <w:r w:rsidR="0075788A">
        <w:rPr>
          <w:rFonts w:ascii="Calibri" w:hAnsi="Calibri"/>
          <w:sz w:val="21"/>
          <w:szCs w:val="21"/>
        </w:rPr>
        <w:t>dazu gekommen</w:t>
      </w:r>
      <w:proofErr w:type="spellEnd"/>
      <w:r w:rsidR="0075788A">
        <w:rPr>
          <w:rFonts w:ascii="Calibri" w:hAnsi="Calibri"/>
          <w:sz w:val="21"/>
          <w:szCs w:val="21"/>
        </w:rPr>
        <w:t xml:space="preserve"> sind die „Jungen Helden e.V.“. </w:t>
      </w:r>
      <w:r w:rsidRPr="00ED131E">
        <w:rPr>
          <w:rFonts w:ascii="Calibri" w:hAnsi="Calibri"/>
          <w:sz w:val="21"/>
          <w:szCs w:val="21"/>
        </w:rPr>
        <w:t xml:space="preserve">Jeweils </w:t>
      </w:r>
      <w:r>
        <w:rPr>
          <w:rFonts w:ascii="Calibri" w:hAnsi="Calibri"/>
          <w:sz w:val="21"/>
          <w:szCs w:val="21"/>
        </w:rPr>
        <w:t xml:space="preserve">5 € </w:t>
      </w:r>
      <w:r w:rsidR="000C4473">
        <w:rPr>
          <w:rFonts w:ascii="Calibri" w:hAnsi="Calibri"/>
          <w:sz w:val="21"/>
          <w:szCs w:val="21"/>
        </w:rPr>
        <w:t>der S</w:t>
      </w:r>
      <w:r>
        <w:rPr>
          <w:rFonts w:ascii="Calibri" w:hAnsi="Calibri"/>
          <w:sz w:val="21"/>
          <w:szCs w:val="21"/>
        </w:rPr>
        <w:t>tartgebühr</w:t>
      </w:r>
      <w:r w:rsidR="000C4473">
        <w:rPr>
          <w:rFonts w:ascii="Calibri" w:hAnsi="Calibri"/>
          <w:sz w:val="21"/>
          <w:szCs w:val="21"/>
        </w:rPr>
        <w:t>en</w:t>
      </w:r>
      <w:r w:rsidRPr="00ED131E">
        <w:rPr>
          <w:rFonts w:ascii="Calibri" w:hAnsi="Calibri"/>
          <w:sz w:val="21"/>
          <w:szCs w:val="21"/>
        </w:rPr>
        <w:t xml:space="preserve"> des virtuellen Laufs</w:t>
      </w:r>
      <w:r w:rsidR="00B6338F">
        <w:rPr>
          <w:rFonts w:ascii="Calibri" w:hAnsi="Calibri"/>
          <w:sz w:val="21"/>
          <w:szCs w:val="21"/>
        </w:rPr>
        <w:t xml:space="preserve"> sowie 10 € der Startgebühren des Präsenzlaufs </w:t>
      </w:r>
      <w:r w:rsidRPr="00ED131E">
        <w:rPr>
          <w:rFonts w:ascii="Calibri" w:hAnsi="Calibri"/>
          <w:sz w:val="21"/>
          <w:szCs w:val="21"/>
        </w:rPr>
        <w:t>werden</w:t>
      </w:r>
      <w:r>
        <w:rPr>
          <w:rFonts w:ascii="Calibri" w:hAnsi="Calibri"/>
          <w:sz w:val="21"/>
          <w:szCs w:val="21"/>
        </w:rPr>
        <w:t xml:space="preserve"> den</w:t>
      </w:r>
      <w:r w:rsidRPr="00ED131E">
        <w:rPr>
          <w:rFonts w:ascii="Calibri" w:hAnsi="Calibri"/>
          <w:sz w:val="21"/>
          <w:szCs w:val="21"/>
        </w:rPr>
        <w:t xml:space="preserve"> Organisationen für deren wertvolle Arbeit zur Verfügung gestellt. </w:t>
      </w:r>
      <w:r>
        <w:rPr>
          <w:rFonts w:ascii="Calibri" w:hAnsi="Calibri"/>
          <w:sz w:val="21"/>
          <w:szCs w:val="21"/>
        </w:rPr>
        <w:t xml:space="preserve">Zusätzlich konnten die Teilnehmer einen beliebigen weiteren Betrag zusätzlich spenden. </w:t>
      </w:r>
      <w:r w:rsidR="003F4BF9">
        <w:rPr>
          <w:rFonts w:ascii="Calibri" w:hAnsi="Calibri"/>
          <w:sz w:val="21"/>
          <w:szCs w:val="21"/>
        </w:rPr>
        <w:t xml:space="preserve">Insgesamt kamen durch die freiwilligen Spenden sowie den Spenden-Anteil aus den Startgebühren mehr als 15.000 € zusammen. </w:t>
      </w:r>
      <w:r w:rsidR="00B6338F">
        <w:rPr>
          <w:rFonts w:ascii="Calibri" w:hAnsi="Calibri"/>
          <w:sz w:val="21"/>
          <w:szCs w:val="21"/>
        </w:rPr>
        <w:t xml:space="preserve">Zusätzlich </w:t>
      </w:r>
      <w:r w:rsidR="00D0618A">
        <w:rPr>
          <w:rFonts w:ascii="Calibri" w:hAnsi="Calibri"/>
          <w:sz w:val="21"/>
          <w:szCs w:val="21"/>
        </w:rPr>
        <w:t xml:space="preserve">werden </w:t>
      </w:r>
      <w:r w:rsidR="00B6338F">
        <w:rPr>
          <w:rFonts w:ascii="Calibri" w:hAnsi="Calibri"/>
          <w:sz w:val="21"/>
          <w:szCs w:val="21"/>
        </w:rPr>
        <w:t xml:space="preserve">die Organisatoren den gesamten </w:t>
      </w:r>
      <w:r w:rsidR="00B6338F">
        <w:rPr>
          <w:rFonts w:ascii="Calibri" w:hAnsi="Calibri"/>
          <w:sz w:val="21"/>
          <w:szCs w:val="21"/>
        </w:rPr>
        <w:lastRenderedPageBreak/>
        <w:t>Veranstaltungsüberschuss</w:t>
      </w:r>
      <w:r w:rsidR="00D0618A">
        <w:rPr>
          <w:rFonts w:ascii="Calibri" w:hAnsi="Calibri"/>
          <w:sz w:val="21"/>
          <w:szCs w:val="21"/>
        </w:rPr>
        <w:t xml:space="preserve"> spenden</w:t>
      </w:r>
      <w:r w:rsidR="00B6338F">
        <w:rPr>
          <w:rFonts w:ascii="Calibri" w:hAnsi="Calibri"/>
          <w:sz w:val="21"/>
          <w:szCs w:val="21"/>
        </w:rPr>
        <w:t xml:space="preserve">. Noch </w:t>
      </w:r>
      <w:r w:rsidR="003F4BF9">
        <w:rPr>
          <w:rFonts w:ascii="Calibri" w:hAnsi="Calibri"/>
          <w:sz w:val="21"/>
          <w:szCs w:val="21"/>
        </w:rPr>
        <w:t>ist dieser Betrag</w:t>
      </w:r>
      <w:r w:rsidR="00B6338F">
        <w:rPr>
          <w:rFonts w:ascii="Calibri" w:hAnsi="Calibri"/>
          <w:sz w:val="21"/>
          <w:szCs w:val="21"/>
        </w:rPr>
        <w:t xml:space="preserve"> </w:t>
      </w:r>
      <w:r w:rsidR="003F4BF9">
        <w:rPr>
          <w:rFonts w:ascii="Calibri" w:hAnsi="Calibri"/>
          <w:sz w:val="21"/>
          <w:szCs w:val="21"/>
        </w:rPr>
        <w:t>nicht bekannt</w:t>
      </w:r>
      <w:r w:rsidR="00B6338F">
        <w:rPr>
          <w:rFonts w:ascii="Calibri" w:hAnsi="Calibri"/>
          <w:sz w:val="21"/>
          <w:szCs w:val="21"/>
        </w:rPr>
        <w:t xml:space="preserve">, </w:t>
      </w:r>
      <w:r w:rsidR="003F4BF9">
        <w:rPr>
          <w:rFonts w:ascii="Calibri" w:hAnsi="Calibri"/>
          <w:sz w:val="21"/>
          <w:szCs w:val="21"/>
        </w:rPr>
        <w:t xml:space="preserve">er </w:t>
      </w:r>
      <w:r w:rsidR="00F65192">
        <w:rPr>
          <w:rFonts w:ascii="Calibri" w:hAnsi="Calibri"/>
          <w:sz w:val="21"/>
          <w:szCs w:val="21"/>
        </w:rPr>
        <w:t>wird</w:t>
      </w:r>
      <w:r w:rsidR="003F4BF9">
        <w:rPr>
          <w:rFonts w:ascii="Calibri" w:hAnsi="Calibri"/>
          <w:sz w:val="21"/>
          <w:szCs w:val="21"/>
        </w:rPr>
        <w:t xml:space="preserve"> aber die bisher feststehende Spendensumme</w:t>
      </w:r>
      <w:r w:rsidR="00F65192">
        <w:rPr>
          <w:rFonts w:ascii="Calibri" w:hAnsi="Calibri"/>
          <w:sz w:val="21"/>
          <w:szCs w:val="21"/>
        </w:rPr>
        <w:t xml:space="preserve"> von 15.000 €</w:t>
      </w:r>
      <w:r w:rsidR="003F4BF9">
        <w:rPr>
          <w:rFonts w:ascii="Calibri" w:hAnsi="Calibri"/>
          <w:sz w:val="21"/>
          <w:szCs w:val="21"/>
        </w:rPr>
        <w:t xml:space="preserve"> noch einmal deutlich erhöhen. </w:t>
      </w:r>
    </w:p>
    <w:p w14:paraId="28EC1CEA" w14:textId="0ADFE9DD" w:rsidR="005C1178" w:rsidRPr="00506470" w:rsidRDefault="00D50DBA" w:rsidP="00D50DBA">
      <w:pPr>
        <w:spacing w:before="24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Ausblick – der Organspendelauf geht weiter</w:t>
      </w:r>
    </w:p>
    <w:p w14:paraId="3F003A61" w14:textId="1E1492CC" w:rsidR="00EC5218" w:rsidRDefault="003F4BF9" w:rsidP="005827FF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Im Jahr 2023 wird der </w:t>
      </w:r>
      <w:proofErr w:type="spellStart"/>
      <w:r>
        <w:rPr>
          <w:rFonts w:asciiTheme="minorHAnsi" w:hAnsiTheme="minorHAnsi"/>
          <w:sz w:val="21"/>
          <w:szCs w:val="21"/>
        </w:rPr>
        <w:t>Corza</w:t>
      </w:r>
      <w:proofErr w:type="spellEnd"/>
      <w:r>
        <w:rPr>
          <w:rFonts w:asciiTheme="minorHAnsi" w:hAnsiTheme="minorHAnsi"/>
          <w:sz w:val="21"/>
          <w:szCs w:val="21"/>
        </w:rPr>
        <w:t xml:space="preserve"> Medical Organspendelauf wie bereits in 2019 erneut am </w:t>
      </w:r>
      <w:r w:rsidR="00EC5218">
        <w:rPr>
          <w:rFonts w:asciiTheme="minorHAnsi" w:hAnsiTheme="minorHAnsi"/>
          <w:sz w:val="21"/>
          <w:szCs w:val="21"/>
        </w:rPr>
        <w:t xml:space="preserve">Kongressort München </w:t>
      </w:r>
      <w:r>
        <w:rPr>
          <w:rFonts w:asciiTheme="minorHAnsi" w:hAnsiTheme="minorHAnsi"/>
          <w:sz w:val="21"/>
          <w:szCs w:val="21"/>
        </w:rPr>
        <w:t xml:space="preserve">stattfinden. Der Termin für den Lauf steht noch nicht endgültig fest, es wird sich aber um einen Tag in der letzten Aprilwoche handeln. Näheres wird zu gegebener Zeit auf der Veranstaltungs-Website bekannt gegeben. Geplant ist dann erneut einen Präsenzlauf sowie virtuellen Lauf durchzuführen. </w:t>
      </w:r>
    </w:p>
    <w:p w14:paraId="4C8BD738" w14:textId="77777777" w:rsidR="00E47853" w:rsidRPr="00FC14D1" w:rsidRDefault="00E47853" w:rsidP="00815CDB">
      <w:pPr>
        <w:rPr>
          <w:rFonts w:asciiTheme="minorHAnsi" w:hAnsiTheme="minorHAnsi"/>
          <w:sz w:val="20"/>
          <w:szCs w:val="20"/>
        </w:rPr>
      </w:pPr>
    </w:p>
    <w:p w14:paraId="75532CD3" w14:textId="724D6490" w:rsidR="00FF6E7C" w:rsidRPr="00FF6E7C" w:rsidRDefault="00FF6E7C" w:rsidP="00FF6E7C">
      <w:pPr>
        <w:pBdr>
          <w:top w:val="single" w:sz="4" w:space="1" w:color="auto"/>
        </w:pBdr>
        <w:rPr>
          <w:rFonts w:asciiTheme="minorHAnsi" w:hAnsiTheme="minorHAnsi"/>
          <w:b/>
          <w:sz w:val="18"/>
          <w:szCs w:val="18"/>
        </w:rPr>
      </w:pPr>
      <w:r w:rsidRPr="00FF6E7C">
        <w:rPr>
          <w:rFonts w:asciiTheme="minorHAnsi" w:hAnsiTheme="minorHAnsi"/>
          <w:b/>
          <w:sz w:val="18"/>
          <w:szCs w:val="18"/>
        </w:rPr>
        <w:t>Pressekontakt:</w:t>
      </w:r>
    </w:p>
    <w:p w14:paraId="1E17E299" w14:textId="318AA9FC" w:rsidR="00FF6E7C" w:rsidRPr="00C30E26" w:rsidRDefault="00C104EE" w:rsidP="00FF6E7C">
      <w:pPr>
        <w:tabs>
          <w:tab w:val="left" w:pos="3402"/>
        </w:tabs>
        <w:spacing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Andrea Binder</w:t>
      </w:r>
      <w:r w:rsidR="00FF6E7C" w:rsidRPr="00C30E26">
        <w:rPr>
          <w:rFonts w:asciiTheme="minorHAnsi" w:hAnsiTheme="minorHAnsi"/>
          <w:sz w:val="18"/>
          <w:szCs w:val="18"/>
        </w:rPr>
        <w:tab/>
      </w:r>
    </w:p>
    <w:p w14:paraId="6A8B2628" w14:textId="1FC7E551" w:rsidR="00FF6E7C" w:rsidRDefault="005452B4" w:rsidP="00FF6E7C">
      <w:pPr>
        <w:tabs>
          <w:tab w:val="left" w:pos="3402"/>
        </w:tabs>
        <w:spacing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km Sport-Agentur</w:t>
      </w:r>
    </w:p>
    <w:p w14:paraId="4C50609E" w14:textId="7980041E" w:rsidR="00C104EE" w:rsidRDefault="00C104EE" w:rsidP="00FF6E7C">
      <w:pPr>
        <w:tabs>
          <w:tab w:val="left" w:pos="3402"/>
        </w:tabs>
        <w:spacing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Kappbergstraße 1</w:t>
      </w:r>
    </w:p>
    <w:p w14:paraId="52B51FA7" w14:textId="42977ADE" w:rsidR="005452B4" w:rsidRPr="00716F35" w:rsidRDefault="005452B4" w:rsidP="00FF6E7C">
      <w:pPr>
        <w:tabs>
          <w:tab w:val="left" w:pos="3402"/>
        </w:tabs>
        <w:spacing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86391 Stadtbergen</w:t>
      </w:r>
    </w:p>
    <w:p w14:paraId="419BA510" w14:textId="42F8299A" w:rsidR="00FF6E7C" w:rsidRPr="00FF6E7C" w:rsidRDefault="00FF6E7C" w:rsidP="00FF6E7C">
      <w:pPr>
        <w:tabs>
          <w:tab w:val="left" w:pos="3402"/>
        </w:tabs>
        <w:spacing w:line="240" w:lineRule="auto"/>
        <w:rPr>
          <w:rFonts w:asciiTheme="minorHAnsi" w:hAnsiTheme="minorHAnsi"/>
          <w:sz w:val="18"/>
          <w:szCs w:val="18"/>
        </w:rPr>
      </w:pPr>
      <w:r w:rsidRPr="00FF6E7C">
        <w:rPr>
          <w:rFonts w:asciiTheme="minorHAnsi" w:hAnsiTheme="minorHAnsi"/>
          <w:sz w:val="18"/>
          <w:szCs w:val="18"/>
        </w:rPr>
        <w:t xml:space="preserve">Telefon 0821 </w:t>
      </w:r>
      <w:r w:rsidR="00C104EE">
        <w:rPr>
          <w:rFonts w:asciiTheme="minorHAnsi" w:hAnsiTheme="minorHAnsi"/>
          <w:sz w:val="18"/>
          <w:szCs w:val="18"/>
        </w:rPr>
        <w:t>455 36 777</w:t>
      </w:r>
      <w:r>
        <w:rPr>
          <w:rFonts w:asciiTheme="minorHAnsi" w:hAnsiTheme="minorHAnsi"/>
          <w:sz w:val="18"/>
          <w:szCs w:val="18"/>
        </w:rPr>
        <w:tab/>
      </w:r>
    </w:p>
    <w:p w14:paraId="63593980" w14:textId="152FAA67" w:rsidR="00FF6E7C" w:rsidRDefault="00FF6E7C" w:rsidP="00FF6E7C">
      <w:pPr>
        <w:tabs>
          <w:tab w:val="left" w:pos="3402"/>
        </w:tabs>
        <w:spacing w:line="240" w:lineRule="auto"/>
        <w:rPr>
          <w:rStyle w:val="Hyperlink"/>
          <w:rFonts w:asciiTheme="minorHAnsi" w:hAnsiTheme="minorHAnsi"/>
          <w:sz w:val="18"/>
          <w:szCs w:val="18"/>
        </w:rPr>
      </w:pPr>
      <w:r w:rsidRPr="00FF6E7C">
        <w:rPr>
          <w:rFonts w:asciiTheme="minorHAnsi" w:hAnsiTheme="minorHAnsi"/>
          <w:sz w:val="18"/>
          <w:szCs w:val="18"/>
        </w:rPr>
        <w:t xml:space="preserve">E-Mail </w:t>
      </w:r>
      <w:hyperlink r:id="rId7" w:history="1">
        <w:r w:rsidR="00C104EE" w:rsidRPr="00E238C5">
          <w:rPr>
            <w:rStyle w:val="Hyperlink"/>
            <w:rFonts w:asciiTheme="minorHAnsi" w:hAnsiTheme="minorHAnsi"/>
            <w:sz w:val="18"/>
            <w:szCs w:val="18"/>
          </w:rPr>
          <w:t>ab@km-sportagentur.de</w:t>
        </w:r>
      </w:hyperlink>
    </w:p>
    <w:p w14:paraId="7953D81A" w14:textId="2096673E" w:rsidR="00661050" w:rsidRPr="00FF6E7C" w:rsidRDefault="00661050" w:rsidP="00FF6E7C">
      <w:pPr>
        <w:tabs>
          <w:tab w:val="left" w:pos="3402"/>
        </w:tabs>
        <w:spacing w:line="240" w:lineRule="auto"/>
        <w:rPr>
          <w:rFonts w:asciiTheme="minorHAnsi" w:hAnsiTheme="minorHAnsi"/>
          <w:sz w:val="18"/>
          <w:szCs w:val="18"/>
        </w:rPr>
      </w:pPr>
      <w:r>
        <w:rPr>
          <w:rStyle w:val="Hyperlink"/>
          <w:rFonts w:asciiTheme="minorHAnsi" w:hAnsiTheme="minorHAnsi"/>
          <w:sz w:val="18"/>
          <w:szCs w:val="18"/>
        </w:rPr>
        <w:t>www.km-sportagentur.de</w:t>
      </w:r>
    </w:p>
    <w:sectPr w:rsidR="00661050" w:rsidRPr="00FF6E7C" w:rsidSect="00D0618A">
      <w:headerReference w:type="default" r:id="rId8"/>
      <w:pgSz w:w="11906" w:h="16838"/>
      <w:pgMar w:top="3261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DA4BC" w14:textId="77777777" w:rsidR="00C41160" w:rsidRDefault="00C41160" w:rsidP="00FF6E7C">
      <w:pPr>
        <w:spacing w:line="240" w:lineRule="auto"/>
      </w:pPr>
      <w:r>
        <w:separator/>
      </w:r>
    </w:p>
  </w:endnote>
  <w:endnote w:type="continuationSeparator" w:id="0">
    <w:p w14:paraId="2960DCF9" w14:textId="77777777" w:rsidR="00C41160" w:rsidRDefault="00C41160" w:rsidP="00FF6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59439" w14:textId="77777777" w:rsidR="00C41160" w:rsidRDefault="00C41160" w:rsidP="00FF6E7C">
      <w:pPr>
        <w:spacing w:line="240" w:lineRule="auto"/>
      </w:pPr>
      <w:r>
        <w:separator/>
      </w:r>
    </w:p>
  </w:footnote>
  <w:footnote w:type="continuationSeparator" w:id="0">
    <w:p w14:paraId="30406B5A" w14:textId="77777777" w:rsidR="00C41160" w:rsidRDefault="00C41160" w:rsidP="00FF6E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4E868" w14:textId="247E3833" w:rsidR="00FF6E7C" w:rsidRDefault="005452B4" w:rsidP="005452B4">
    <w:pPr>
      <w:pStyle w:val="Kopfzeile"/>
      <w:ind w:left="-1417"/>
      <w:jc w:val="right"/>
    </w:pPr>
    <w:r>
      <w:rPr>
        <w:noProof/>
        <w:lang w:eastAsia="de-DE"/>
      </w:rPr>
      <w:drawing>
        <wp:inline distT="0" distB="0" distL="0" distR="0" wp14:anchorId="193EC3C9" wp14:editId="4DB15519">
          <wp:extent cx="7548563" cy="1462203"/>
          <wp:effectExtent l="0" t="0" r="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899" cy="146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DB8FA3" w14:textId="77777777" w:rsidR="00C30E26" w:rsidRDefault="00C30E26" w:rsidP="00FF6E7C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8A"/>
    <w:rsid w:val="00015B68"/>
    <w:rsid w:val="00043C2B"/>
    <w:rsid w:val="000442A0"/>
    <w:rsid w:val="0006311C"/>
    <w:rsid w:val="00067603"/>
    <w:rsid w:val="00073048"/>
    <w:rsid w:val="00075963"/>
    <w:rsid w:val="000806CE"/>
    <w:rsid w:val="00084937"/>
    <w:rsid w:val="00085916"/>
    <w:rsid w:val="00096B99"/>
    <w:rsid w:val="000A0F7E"/>
    <w:rsid w:val="000A6AE0"/>
    <w:rsid w:val="000B1674"/>
    <w:rsid w:val="000C4473"/>
    <w:rsid w:val="000D33FC"/>
    <w:rsid w:val="000D791A"/>
    <w:rsid w:val="000E79ED"/>
    <w:rsid w:val="000E7FCB"/>
    <w:rsid w:val="000F03E7"/>
    <w:rsid w:val="000F3418"/>
    <w:rsid w:val="000F7C1E"/>
    <w:rsid w:val="0011057E"/>
    <w:rsid w:val="001176A8"/>
    <w:rsid w:val="00134F70"/>
    <w:rsid w:val="001564E4"/>
    <w:rsid w:val="00167C08"/>
    <w:rsid w:val="00186DE5"/>
    <w:rsid w:val="00190C89"/>
    <w:rsid w:val="001B737A"/>
    <w:rsid w:val="001D0909"/>
    <w:rsid w:val="001D3977"/>
    <w:rsid w:val="001E315F"/>
    <w:rsid w:val="001F02E9"/>
    <w:rsid w:val="00202248"/>
    <w:rsid w:val="00210C91"/>
    <w:rsid w:val="00214974"/>
    <w:rsid w:val="00215F3C"/>
    <w:rsid w:val="00230C39"/>
    <w:rsid w:val="002320DB"/>
    <w:rsid w:val="00233141"/>
    <w:rsid w:val="00252856"/>
    <w:rsid w:val="002620E8"/>
    <w:rsid w:val="00266CF6"/>
    <w:rsid w:val="00293E4A"/>
    <w:rsid w:val="002A30E4"/>
    <w:rsid w:val="002A4543"/>
    <w:rsid w:val="002A6B24"/>
    <w:rsid w:val="002A711D"/>
    <w:rsid w:val="002C1A40"/>
    <w:rsid w:val="002C7764"/>
    <w:rsid w:val="002D1593"/>
    <w:rsid w:val="002E4702"/>
    <w:rsid w:val="002F1EBE"/>
    <w:rsid w:val="002F6215"/>
    <w:rsid w:val="002F7B95"/>
    <w:rsid w:val="003173BC"/>
    <w:rsid w:val="00321591"/>
    <w:rsid w:val="00332D1F"/>
    <w:rsid w:val="003733BB"/>
    <w:rsid w:val="0037344B"/>
    <w:rsid w:val="00381D4B"/>
    <w:rsid w:val="003B2F08"/>
    <w:rsid w:val="003B675E"/>
    <w:rsid w:val="003B68B1"/>
    <w:rsid w:val="003B71B1"/>
    <w:rsid w:val="003C64D5"/>
    <w:rsid w:val="003D29F3"/>
    <w:rsid w:val="003D63B0"/>
    <w:rsid w:val="003D730C"/>
    <w:rsid w:val="003F4BF9"/>
    <w:rsid w:val="003F7B82"/>
    <w:rsid w:val="0041162C"/>
    <w:rsid w:val="00435E30"/>
    <w:rsid w:val="004504BE"/>
    <w:rsid w:val="00454AB3"/>
    <w:rsid w:val="004776CD"/>
    <w:rsid w:val="004B50F0"/>
    <w:rsid w:val="004E0635"/>
    <w:rsid w:val="004F3533"/>
    <w:rsid w:val="004F6F1F"/>
    <w:rsid w:val="00500E7F"/>
    <w:rsid w:val="00506470"/>
    <w:rsid w:val="005320FD"/>
    <w:rsid w:val="005437A1"/>
    <w:rsid w:val="005452B4"/>
    <w:rsid w:val="0054664C"/>
    <w:rsid w:val="005566BC"/>
    <w:rsid w:val="00564903"/>
    <w:rsid w:val="005827FF"/>
    <w:rsid w:val="005A347B"/>
    <w:rsid w:val="005B1667"/>
    <w:rsid w:val="005C1178"/>
    <w:rsid w:val="005E0627"/>
    <w:rsid w:val="005E6A16"/>
    <w:rsid w:val="0062284A"/>
    <w:rsid w:val="00633E60"/>
    <w:rsid w:val="00661050"/>
    <w:rsid w:val="00673555"/>
    <w:rsid w:val="00676399"/>
    <w:rsid w:val="00683CC2"/>
    <w:rsid w:val="00691030"/>
    <w:rsid w:val="00697A5B"/>
    <w:rsid w:val="006F0B5F"/>
    <w:rsid w:val="006F0ED1"/>
    <w:rsid w:val="006F3AD3"/>
    <w:rsid w:val="006F6A87"/>
    <w:rsid w:val="007068D3"/>
    <w:rsid w:val="00710CE6"/>
    <w:rsid w:val="00716F35"/>
    <w:rsid w:val="007213FF"/>
    <w:rsid w:val="00732705"/>
    <w:rsid w:val="007414CE"/>
    <w:rsid w:val="00743012"/>
    <w:rsid w:val="00753E5A"/>
    <w:rsid w:val="0075788A"/>
    <w:rsid w:val="0076035B"/>
    <w:rsid w:val="00763105"/>
    <w:rsid w:val="00765010"/>
    <w:rsid w:val="007A2E36"/>
    <w:rsid w:val="007C6B0E"/>
    <w:rsid w:val="007D467A"/>
    <w:rsid w:val="007D53EB"/>
    <w:rsid w:val="00806106"/>
    <w:rsid w:val="00815CDB"/>
    <w:rsid w:val="00851F85"/>
    <w:rsid w:val="0085560C"/>
    <w:rsid w:val="0085677D"/>
    <w:rsid w:val="0086054F"/>
    <w:rsid w:val="008909E2"/>
    <w:rsid w:val="0089669B"/>
    <w:rsid w:val="008975DD"/>
    <w:rsid w:val="008C6779"/>
    <w:rsid w:val="008D5E96"/>
    <w:rsid w:val="008E6535"/>
    <w:rsid w:val="008F7493"/>
    <w:rsid w:val="0091261F"/>
    <w:rsid w:val="009154E5"/>
    <w:rsid w:val="009313B9"/>
    <w:rsid w:val="00964852"/>
    <w:rsid w:val="00970BF0"/>
    <w:rsid w:val="009A04BE"/>
    <w:rsid w:val="009A56E8"/>
    <w:rsid w:val="009B2F31"/>
    <w:rsid w:val="009B4611"/>
    <w:rsid w:val="009C09C6"/>
    <w:rsid w:val="009D151C"/>
    <w:rsid w:val="009D7F50"/>
    <w:rsid w:val="00A06227"/>
    <w:rsid w:val="00A06545"/>
    <w:rsid w:val="00A119C0"/>
    <w:rsid w:val="00A16087"/>
    <w:rsid w:val="00A22CD4"/>
    <w:rsid w:val="00A365D6"/>
    <w:rsid w:val="00A44FC8"/>
    <w:rsid w:val="00A45B74"/>
    <w:rsid w:val="00A47085"/>
    <w:rsid w:val="00A55574"/>
    <w:rsid w:val="00A60F1D"/>
    <w:rsid w:val="00A66830"/>
    <w:rsid w:val="00A70653"/>
    <w:rsid w:val="00A90237"/>
    <w:rsid w:val="00AB3510"/>
    <w:rsid w:val="00AC2E3B"/>
    <w:rsid w:val="00AE0336"/>
    <w:rsid w:val="00AE0B2A"/>
    <w:rsid w:val="00B01E7E"/>
    <w:rsid w:val="00B023F4"/>
    <w:rsid w:val="00B0422E"/>
    <w:rsid w:val="00B25E43"/>
    <w:rsid w:val="00B30427"/>
    <w:rsid w:val="00B448B4"/>
    <w:rsid w:val="00B521BC"/>
    <w:rsid w:val="00B6338F"/>
    <w:rsid w:val="00B72AA6"/>
    <w:rsid w:val="00B7366A"/>
    <w:rsid w:val="00B75795"/>
    <w:rsid w:val="00BA148A"/>
    <w:rsid w:val="00BA65A5"/>
    <w:rsid w:val="00BB1DFC"/>
    <w:rsid w:val="00BB4C72"/>
    <w:rsid w:val="00BB629F"/>
    <w:rsid w:val="00BC1CE2"/>
    <w:rsid w:val="00BC6A3E"/>
    <w:rsid w:val="00BD2AF3"/>
    <w:rsid w:val="00BF627C"/>
    <w:rsid w:val="00C073E9"/>
    <w:rsid w:val="00C104EE"/>
    <w:rsid w:val="00C30E26"/>
    <w:rsid w:val="00C37030"/>
    <w:rsid w:val="00C41160"/>
    <w:rsid w:val="00C46D0F"/>
    <w:rsid w:val="00C71DF5"/>
    <w:rsid w:val="00C845D3"/>
    <w:rsid w:val="00C9783F"/>
    <w:rsid w:val="00CA4425"/>
    <w:rsid w:val="00CC1AD8"/>
    <w:rsid w:val="00CC5205"/>
    <w:rsid w:val="00CC6185"/>
    <w:rsid w:val="00CD3B46"/>
    <w:rsid w:val="00D0479E"/>
    <w:rsid w:val="00D0618A"/>
    <w:rsid w:val="00D14284"/>
    <w:rsid w:val="00D224FE"/>
    <w:rsid w:val="00D23D14"/>
    <w:rsid w:val="00D30215"/>
    <w:rsid w:val="00D30DEC"/>
    <w:rsid w:val="00D310C4"/>
    <w:rsid w:val="00D35195"/>
    <w:rsid w:val="00D47E56"/>
    <w:rsid w:val="00D50DBA"/>
    <w:rsid w:val="00D5383A"/>
    <w:rsid w:val="00D543F9"/>
    <w:rsid w:val="00D70C10"/>
    <w:rsid w:val="00D81CDE"/>
    <w:rsid w:val="00DD7619"/>
    <w:rsid w:val="00DE241A"/>
    <w:rsid w:val="00E0794D"/>
    <w:rsid w:val="00E10855"/>
    <w:rsid w:val="00E10D61"/>
    <w:rsid w:val="00E14DEA"/>
    <w:rsid w:val="00E46BBD"/>
    <w:rsid w:val="00E47853"/>
    <w:rsid w:val="00E63DA7"/>
    <w:rsid w:val="00E64D6D"/>
    <w:rsid w:val="00E76325"/>
    <w:rsid w:val="00E93790"/>
    <w:rsid w:val="00EA1E79"/>
    <w:rsid w:val="00EC4A9A"/>
    <w:rsid w:val="00EC5218"/>
    <w:rsid w:val="00EE0C1B"/>
    <w:rsid w:val="00EF69B5"/>
    <w:rsid w:val="00F40791"/>
    <w:rsid w:val="00F41AAD"/>
    <w:rsid w:val="00F50829"/>
    <w:rsid w:val="00F54D41"/>
    <w:rsid w:val="00F65192"/>
    <w:rsid w:val="00F67F37"/>
    <w:rsid w:val="00F86CD2"/>
    <w:rsid w:val="00F95CD9"/>
    <w:rsid w:val="00F96182"/>
    <w:rsid w:val="00FA3E91"/>
    <w:rsid w:val="00FB3861"/>
    <w:rsid w:val="00FB55AD"/>
    <w:rsid w:val="00FC14D1"/>
    <w:rsid w:val="00FC3736"/>
    <w:rsid w:val="00FE1819"/>
    <w:rsid w:val="00FF1592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F5BF5A"/>
  <w15:docId w15:val="{6C8B61A7-F64E-4AA1-825D-1975D077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6215"/>
  </w:style>
  <w:style w:type="paragraph" w:styleId="berschrift2">
    <w:name w:val="heading 2"/>
    <w:basedOn w:val="Standard"/>
    <w:next w:val="Standard"/>
    <w:link w:val="berschrift2Zchn"/>
    <w:uiPriority w:val="99"/>
    <w:qFormat/>
    <w:rsid w:val="002C1A4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83C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3C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3C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3C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3CC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C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CC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D5E9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F6E7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6E7C"/>
  </w:style>
  <w:style w:type="paragraph" w:styleId="Fuzeile">
    <w:name w:val="footer"/>
    <w:basedOn w:val="Standard"/>
    <w:link w:val="FuzeileZchn"/>
    <w:uiPriority w:val="99"/>
    <w:unhideWhenUsed/>
    <w:rsid w:val="00FF6E7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6E7C"/>
  </w:style>
  <w:style w:type="character" w:customStyle="1" w:styleId="berschrift2Zchn">
    <w:name w:val="Überschrift 2 Zchn"/>
    <w:basedOn w:val="Absatz-Standardschriftart"/>
    <w:link w:val="berschrift2"/>
    <w:uiPriority w:val="99"/>
    <w:rsid w:val="002C1A40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@km-sportagentur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3AA52-AE98-48AD-9667-AB2B2B78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1178</Words>
  <Characters>7422</Characters>
  <Application>Microsoft Office Word</Application>
  <DocSecurity>4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Thiergärtner</dc:creator>
  <cp:keywords/>
  <dc:description/>
  <cp:lastModifiedBy>Andrea Binder</cp:lastModifiedBy>
  <cp:revision>2</cp:revision>
  <cp:lastPrinted>2022-04-12T11:22:00Z</cp:lastPrinted>
  <dcterms:created xsi:type="dcterms:W3CDTF">2022-04-12T11:23:00Z</dcterms:created>
  <dcterms:modified xsi:type="dcterms:W3CDTF">2022-04-12T11:23:00Z</dcterms:modified>
</cp:coreProperties>
</file>